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E4" w:rsidRDefault="007A39E4" w:rsidP="007A3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18"/>
          <w:szCs w:val="18"/>
        </w:rPr>
        <w:drawing>
          <wp:inline distT="0" distB="0" distL="0" distR="0">
            <wp:extent cx="809625" cy="1014594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9E4" w:rsidRDefault="007A39E4" w:rsidP="007A3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9E4" w:rsidRPr="00577BEA" w:rsidRDefault="007A39E4" w:rsidP="007A3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E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A39E4" w:rsidRPr="00577BEA" w:rsidRDefault="007A39E4" w:rsidP="007A3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E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A39E4" w:rsidRPr="00577BEA" w:rsidRDefault="007A39E4" w:rsidP="007A3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9E4" w:rsidRPr="00577BEA" w:rsidRDefault="007A39E4" w:rsidP="007A3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E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7A39E4" w:rsidRPr="00577BEA" w:rsidRDefault="007A39E4" w:rsidP="007A3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EA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7A39E4" w:rsidRPr="00577BEA" w:rsidRDefault="007A39E4" w:rsidP="007A3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9E4" w:rsidRPr="00577BEA" w:rsidRDefault="007A39E4" w:rsidP="007A3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E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A39E4" w:rsidRPr="00577BEA" w:rsidRDefault="007A39E4" w:rsidP="007A39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9E4" w:rsidRPr="00486BA7" w:rsidRDefault="008C629E" w:rsidP="007A39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«30»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октября</w:t>
      </w:r>
      <w:r w:rsidR="007A39E4" w:rsidRPr="00486BA7">
        <w:rPr>
          <w:rFonts w:ascii="Times New Roman" w:hAnsi="Times New Roman" w:cs="Times New Roman"/>
          <w:sz w:val="24"/>
          <w:szCs w:val="24"/>
        </w:rPr>
        <w:t xml:space="preserve">  201</w:t>
      </w:r>
      <w:r w:rsidR="008D6D84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7A39E4" w:rsidRPr="00486BA7">
        <w:rPr>
          <w:rFonts w:ascii="Times New Roman" w:hAnsi="Times New Roman" w:cs="Times New Roman"/>
          <w:sz w:val="24"/>
          <w:szCs w:val="24"/>
        </w:rPr>
        <w:t xml:space="preserve"> г.                р.п. Куйтун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 903-п</w:t>
      </w:r>
    </w:p>
    <w:p w:rsidR="007A39E4" w:rsidRPr="00486BA7" w:rsidRDefault="007A39E4" w:rsidP="007A39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9E4" w:rsidRPr="00E007A2" w:rsidRDefault="00E007A2" w:rsidP="007A3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7A2">
        <w:rPr>
          <w:rFonts w:ascii="Times New Roman" w:hAnsi="Times New Roman" w:cs="Times New Roman"/>
        </w:rPr>
        <w:t>Об утверждении показателей эффективности деятельности</w:t>
      </w:r>
      <w:r w:rsidR="007A39E4" w:rsidRPr="00E007A2">
        <w:rPr>
          <w:rFonts w:ascii="Times New Roman" w:hAnsi="Times New Roman" w:cs="Times New Roman"/>
          <w:sz w:val="24"/>
          <w:szCs w:val="24"/>
        </w:rPr>
        <w:t xml:space="preserve"> </w:t>
      </w:r>
      <w:r w:rsidRPr="00E007A2">
        <w:rPr>
          <w:rFonts w:ascii="Times New Roman" w:hAnsi="Times New Roman" w:cs="Times New Roman"/>
          <w:sz w:val="24"/>
          <w:szCs w:val="24"/>
        </w:rPr>
        <w:t xml:space="preserve"> </w:t>
      </w:r>
      <w:r w:rsidR="007A39E4" w:rsidRPr="00E007A2">
        <w:rPr>
          <w:rFonts w:ascii="Times New Roman" w:hAnsi="Times New Roman" w:cs="Times New Roman"/>
          <w:sz w:val="24"/>
          <w:szCs w:val="24"/>
        </w:rPr>
        <w:t xml:space="preserve"> </w:t>
      </w:r>
      <w:r w:rsidR="00411D73" w:rsidRPr="00E007A2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</w:t>
      </w:r>
      <w:r w:rsidR="007A39E4" w:rsidRPr="00E007A2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A39E4" w:rsidRPr="00E007A2" w:rsidRDefault="007A39E4" w:rsidP="007A3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1C0" w:rsidRDefault="004A31C0" w:rsidP="003A4CFC">
      <w:pPr>
        <w:pStyle w:val="1"/>
        <w:jc w:val="both"/>
      </w:pPr>
      <w:r w:rsidRPr="00D26308">
        <w:rPr>
          <w:rFonts w:ascii="Times New Roman" w:hAnsi="Times New Roman" w:cs="Times New Roman"/>
          <w:b w:val="0"/>
        </w:rPr>
        <w:t xml:space="preserve">В целях разработки механизмов и процедур оценки деятельности руководителей муниципальных образовательных организаций </w:t>
      </w:r>
      <w:proofErr w:type="spellStart"/>
      <w:r w:rsidRPr="00D26308">
        <w:rPr>
          <w:rFonts w:ascii="Times New Roman" w:hAnsi="Times New Roman" w:cs="Times New Roman"/>
          <w:b w:val="0"/>
        </w:rPr>
        <w:t>Куйтунского</w:t>
      </w:r>
      <w:proofErr w:type="spellEnd"/>
      <w:r w:rsidRPr="00D26308">
        <w:rPr>
          <w:rFonts w:ascii="Times New Roman" w:hAnsi="Times New Roman" w:cs="Times New Roman"/>
          <w:b w:val="0"/>
        </w:rPr>
        <w:t xml:space="preserve"> района, направленных на развитие системы общего образования</w:t>
      </w:r>
      <w:r w:rsidR="00D26308" w:rsidRPr="00285D33">
        <w:rPr>
          <w:rFonts w:ascii="Times New Roman" w:hAnsi="Times New Roman" w:cs="Times New Roman"/>
          <w:b w:val="0"/>
          <w:color w:val="auto"/>
        </w:rPr>
        <w:t xml:space="preserve">, </w:t>
      </w:r>
      <w:r w:rsidR="00D26308">
        <w:rPr>
          <w:rFonts w:ascii="Times New Roman" w:hAnsi="Times New Roman" w:cs="Times New Roman"/>
          <w:b w:val="0"/>
          <w:color w:val="auto"/>
        </w:rPr>
        <w:t xml:space="preserve">в соответствии </w:t>
      </w:r>
      <w:r w:rsidR="00B02694">
        <w:rPr>
          <w:rFonts w:ascii="Times New Roman" w:hAnsi="Times New Roman" w:cs="Times New Roman"/>
          <w:b w:val="0"/>
          <w:color w:val="auto"/>
        </w:rPr>
        <w:t xml:space="preserve"> с</w:t>
      </w:r>
      <w:r w:rsidR="00D26308">
        <w:rPr>
          <w:rFonts w:ascii="Times New Roman" w:hAnsi="Times New Roman" w:cs="Times New Roman"/>
          <w:color w:val="auto"/>
        </w:rPr>
        <w:t xml:space="preserve"> </w:t>
      </w:r>
      <w:r w:rsidR="00B02694">
        <w:rPr>
          <w:rFonts w:ascii="Times New Roman" w:hAnsi="Times New Roman"/>
          <w:b w:val="0"/>
          <w:color w:val="auto"/>
        </w:rPr>
        <w:t>постановлением</w:t>
      </w:r>
      <w:r w:rsidR="003A4CFC">
        <w:rPr>
          <w:rFonts w:ascii="Times New Roman" w:hAnsi="Times New Roman"/>
          <w:b w:val="0"/>
          <w:color w:val="auto"/>
        </w:rPr>
        <w:t xml:space="preserve"> администрации муниципального образования Куйтунский район от 26 декабря 2018 г. № 698-п «</w:t>
      </w:r>
      <w:r w:rsidR="003A4CFC" w:rsidRPr="0048720B">
        <w:rPr>
          <w:b w:val="0"/>
        </w:rPr>
        <w:t xml:space="preserve">Об утверждении Положения об оплате труда работников муниципальных казенных, </w:t>
      </w:r>
      <w:r w:rsidR="003A4CFC">
        <w:rPr>
          <w:b w:val="0"/>
        </w:rPr>
        <w:t xml:space="preserve">бюджетных учреждений </w:t>
      </w:r>
      <w:r w:rsidR="003A4CFC" w:rsidRPr="0048720B">
        <w:rPr>
          <w:b w:val="0"/>
        </w:rPr>
        <w:t>в отношении которых функции и полномочия учред</w:t>
      </w:r>
      <w:r w:rsidR="003A4CFC">
        <w:rPr>
          <w:b w:val="0"/>
        </w:rPr>
        <w:t xml:space="preserve">ителя осуществляет </w:t>
      </w:r>
      <w:r w:rsidR="003A4CFC" w:rsidRPr="00453081">
        <w:rPr>
          <w:b w:val="0"/>
        </w:rPr>
        <w:t>Управление образования администрации муниципального образования Куйтунский район</w:t>
      </w:r>
      <w:r w:rsidR="003A4CFC">
        <w:rPr>
          <w:b w:val="0"/>
        </w:rPr>
        <w:t xml:space="preserve">», </w:t>
      </w:r>
      <w:r w:rsidR="00D26308" w:rsidRPr="00070FAF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r w:rsidR="00D26308" w:rsidRPr="00D26308">
        <w:rPr>
          <w:rFonts w:ascii="Times New Roman" w:hAnsi="Times New Roman"/>
          <w:b w:val="0"/>
          <w:color w:val="auto"/>
        </w:rPr>
        <w:t>ст. ст. 37,46 Устава муниципального образования Куйтунский район, администрация муниципального образования Куйтунский район</w:t>
      </w:r>
    </w:p>
    <w:p w:rsidR="007A39E4" w:rsidRPr="00486BA7" w:rsidRDefault="00D26308" w:rsidP="007A39E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9E4" w:rsidRPr="00486BA7" w:rsidRDefault="007A39E4" w:rsidP="007A3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6BA7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7A39E4" w:rsidRPr="00486BA7" w:rsidRDefault="007A39E4" w:rsidP="007A3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298" w:rsidRPr="00E007A2" w:rsidRDefault="007A39E4" w:rsidP="007612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7A2">
        <w:rPr>
          <w:rFonts w:ascii="Times New Roman" w:hAnsi="Times New Roman" w:cs="Times New Roman"/>
          <w:sz w:val="24"/>
          <w:szCs w:val="24"/>
        </w:rPr>
        <w:t>1.</w:t>
      </w:r>
      <w:r w:rsidR="00EF7766">
        <w:rPr>
          <w:rFonts w:ascii="Times New Roman" w:hAnsi="Times New Roman" w:cs="Times New Roman"/>
          <w:sz w:val="24"/>
          <w:szCs w:val="24"/>
        </w:rPr>
        <w:t xml:space="preserve"> </w:t>
      </w:r>
      <w:r w:rsidRPr="00E007A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007A2" w:rsidRPr="00E007A2">
        <w:rPr>
          <w:rFonts w:ascii="Times New Roman" w:hAnsi="Times New Roman" w:cs="Times New Roman"/>
          <w:sz w:val="24"/>
          <w:szCs w:val="24"/>
        </w:rPr>
        <w:t xml:space="preserve">показатели эффективности деятельности  </w:t>
      </w:r>
      <w:r w:rsidR="00411D73" w:rsidRPr="00E007A2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</w:t>
      </w:r>
      <w:r w:rsidRPr="00E007A2">
        <w:rPr>
          <w:rFonts w:ascii="Times New Roman" w:hAnsi="Times New Roman" w:cs="Times New Roman"/>
          <w:sz w:val="24"/>
          <w:szCs w:val="24"/>
        </w:rPr>
        <w:t>образовательны</w:t>
      </w:r>
      <w:r w:rsidR="00E007A2" w:rsidRPr="00E007A2">
        <w:rPr>
          <w:rFonts w:ascii="Times New Roman" w:hAnsi="Times New Roman" w:cs="Times New Roman"/>
          <w:sz w:val="24"/>
          <w:szCs w:val="24"/>
        </w:rPr>
        <w:t xml:space="preserve">х учреждений </w:t>
      </w:r>
      <w:proofErr w:type="spellStart"/>
      <w:r w:rsidR="00E007A2" w:rsidRPr="00E007A2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E007A2" w:rsidRPr="00E007A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007A2">
        <w:rPr>
          <w:rFonts w:ascii="Times New Roman" w:hAnsi="Times New Roman" w:cs="Times New Roman"/>
          <w:sz w:val="24"/>
          <w:szCs w:val="24"/>
        </w:rPr>
        <w:t xml:space="preserve">  </w:t>
      </w:r>
      <w:r w:rsidR="00F83681">
        <w:rPr>
          <w:rFonts w:ascii="Times New Roman" w:hAnsi="Times New Roman" w:cs="Times New Roman"/>
          <w:sz w:val="24"/>
          <w:szCs w:val="24"/>
        </w:rPr>
        <w:t xml:space="preserve">и критерии оценки эффективности их работы </w:t>
      </w:r>
      <w:r w:rsidRPr="00E007A2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E007A2" w:rsidRPr="00E007A2" w:rsidRDefault="00E007A2" w:rsidP="007612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7A2">
        <w:rPr>
          <w:rFonts w:ascii="Times New Roman" w:hAnsi="Times New Roman" w:cs="Times New Roman"/>
          <w:sz w:val="24"/>
          <w:szCs w:val="24"/>
        </w:rPr>
        <w:t xml:space="preserve">2. Утвердить порядок премирования руководителей муниципальных образовательных учреждений </w:t>
      </w:r>
      <w:proofErr w:type="spellStart"/>
      <w:r w:rsidRPr="00E007A2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E007A2">
        <w:rPr>
          <w:rFonts w:ascii="Times New Roman" w:hAnsi="Times New Roman" w:cs="Times New Roman"/>
          <w:sz w:val="24"/>
          <w:szCs w:val="24"/>
        </w:rPr>
        <w:t xml:space="preserve"> района (Приложение 2).</w:t>
      </w:r>
    </w:p>
    <w:p w:rsidR="00E007A2" w:rsidRPr="00E007A2" w:rsidRDefault="00E007A2" w:rsidP="007612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7A2">
        <w:rPr>
          <w:rFonts w:ascii="Times New Roman" w:hAnsi="Times New Roman" w:cs="Times New Roman"/>
          <w:sz w:val="24"/>
          <w:szCs w:val="24"/>
        </w:rPr>
        <w:t xml:space="preserve">3. Утвердить положение о комиссии по оценке выполнения показателей эффективности деятельности руководителями муниципальных образовательных учреждений </w:t>
      </w:r>
      <w:proofErr w:type="spellStart"/>
      <w:r w:rsidRPr="00E007A2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E007A2">
        <w:rPr>
          <w:rFonts w:ascii="Times New Roman" w:hAnsi="Times New Roman" w:cs="Times New Roman"/>
          <w:sz w:val="24"/>
          <w:szCs w:val="24"/>
        </w:rPr>
        <w:t xml:space="preserve"> района  (Приложение 3).</w:t>
      </w:r>
    </w:p>
    <w:p w:rsidR="00E007A2" w:rsidRPr="00E007A2" w:rsidRDefault="00E007A2" w:rsidP="007612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7A2">
        <w:rPr>
          <w:rFonts w:ascii="Times New Roman" w:hAnsi="Times New Roman" w:cs="Times New Roman"/>
          <w:sz w:val="24"/>
          <w:szCs w:val="24"/>
        </w:rPr>
        <w:t xml:space="preserve">4. Утвердить состав комиссии  по оценке выполнения показателей     эффективности деятельности руководителями муниципальных образовательных учреждений </w:t>
      </w:r>
      <w:proofErr w:type="spellStart"/>
      <w:r w:rsidRPr="00E007A2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E007A2">
        <w:rPr>
          <w:rFonts w:ascii="Times New Roman" w:hAnsi="Times New Roman" w:cs="Times New Roman"/>
          <w:sz w:val="24"/>
          <w:szCs w:val="24"/>
        </w:rPr>
        <w:t xml:space="preserve"> района (Приложение 4).</w:t>
      </w:r>
    </w:p>
    <w:p w:rsidR="00761298" w:rsidRPr="00E007A2" w:rsidRDefault="00E007A2" w:rsidP="007612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39E4" w:rsidRPr="00E007A2">
        <w:rPr>
          <w:rFonts w:ascii="Times New Roman" w:hAnsi="Times New Roman" w:cs="Times New Roman"/>
          <w:sz w:val="24"/>
          <w:szCs w:val="24"/>
        </w:rPr>
        <w:t xml:space="preserve">. </w:t>
      </w:r>
      <w:r w:rsidR="0080418F" w:rsidRPr="00E007A2">
        <w:rPr>
          <w:rFonts w:ascii="Times New Roman" w:hAnsi="Times New Roman" w:cs="Times New Roman"/>
          <w:sz w:val="24"/>
          <w:szCs w:val="24"/>
        </w:rPr>
        <w:t>Признат</w:t>
      </w:r>
      <w:r w:rsidR="008C629E">
        <w:rPr>
          <w:rFonts w:ascii="Times New Roman" w:hAnsi="Times New Roman" w:cs="Times New Roman"/>
          <w:sz w:val="24"/>
          <w:szCs w:val="24"/>
        </w:rPr>
        <w:t>ь утратившим силу постановление</w:t>
      </w:r>
      <w:r w:rsidR="007A39E4" w:rsidRPr="00E007A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Куйтунский район от 2</w:t>
      </w:r>
      <w:r w:rsidR="008D6D84" w:rsidRPr="00E007A2">
        <w:rPr>
          <w:rFonts w:ascii="Times New Roman" w:hAnsi="Times New Roman" w:cs="Times New Roman"/>
          <w:sz w:val="24"/>
          <w:szCs w:val="24"/>
        </w:rPr>
        <w:t>7</w:t>
      </w:r>
      <w:r w:rsidR="007A39E4" w:rsidRPr="00E007A2">
        <w:rPr>
          <w:rFonts w:ascii="Times New Roman" w:hAnsi="Times New Roman" w:cs="Times New Roman"/>
          <w:sz w:val="24"/>
          <w:szCs w:val="24"/>
        </w:rPr>
        <w:t xml:space="preserve"> </w:t>
      </w:r>
      <w:r w:rsidR="008D6D84" w:rsidRPr="00E007A2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7A39E4" w:rsidRPr="00E007A2">
        <w:rPr>
          <w:rFonts w:ascii="Times New Roman" w:hAnsi="Times New Roman" w:cs="Times New Roman"/>
          <w:sz w:val="24"/>
          <w:szCs w:val="24"/>
        </w:rPr>
        <w:t>201</w:t>
      </w:r>
      <w:r w:rsidR="008D6D84" w:rsidRPr="00E007A2">
        <w:rPr>
          <w:rFonts w:ascii="Times New Roman" w:hAnsi="Times New Roman" w:cs="Times New Roman"/>
          <w:sz w:val="24"/>
          <w:szCs w:val="24"/>
        </w:rPr>
        <w:t>5</w:t>
      </w:r>
      <w:r w:rsidR="007A39E4" w:rsidRPr="00E007A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74140" w:rsidRPr="00E007A2">
        <w:rPr>
          <w:rFonts w:ascii="Times New Roman" w:hAnsi="Times New Roman" w:cs="Times New Roman"/>
          <w:sz w:val="24"/>
          <w:szCs w:val="24"/>
        </w:rPr>
        <w:t>30-п</w:t>
      </w:r>
      <w:r w:rsidR="007A39E4" w:rsidRPr="00E007A2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486BA7" w:rsidRPr="00E007A2">
        <w:rPr>
          <w:rFonts w:ascii="Times New Roman" w:hAnsi="Times New Roman" w:cs="Times New Roman"/>
          <w:sz w:val="24"/>
          <w:szCs w:val="24"/>
        </w:rPr>
        <w:t>Положения</w:t>
      </w:r>
      <w:r w:rsidR="007A39E4" w:rsidRPr="00E00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39E4" w:rsidRPr="00E007A2">
        <w:rPr>
          <w:rFonts w:ascii="Times New Roman" w:hAnsi="Times New Roman" w:cs="Times New Roman"/>
          <w:sz w:val="24"/>
          <w:szCs w:val="24"/>
        </w:rPr>
        <w:t>о  распределении</w:t>
      </w:r>
      <w:proofErr w:type="gramEnd"/>
      <w:r w:rsidR="007A39E4" w:rsidRPr="00E007A2">
        <w:rPr>
          <w:rFonts w:ascii="Times New Roman" w:hAnsi="Times New Roman" w:cs="Times New Roman"/>
          <w:sz w:val="24"/>
          <w:szCs w:val="24"/>
        </w:rPr>
        <w:t xml:space="preserve"> стимулирующей надбавки оплаты труда руководителей муниципальных общеобразовательных учреждений </w:t>
      </w:r>
      <w:proofErr w:type="spellStart"/>
      <w:r w:rsidR="007A39E4" w:rsidRPr="00E007A2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7A39E4" w:rsidRPr="00E007A2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80418F" w:rsidRPr="00E007A2">
        <w:rPr>
          <w:rFonts w:ascii="Times New Roman" w:hAnsi="Times New Roman" w:cs="Times New Roman"/>
          <w:sz w:val="24"/>
          <w:szCs w:val="24"/>
        </w:rPr>
        <w:t>.</w:t>
      </w:r>
      <w:r w:rsidR="007A39E4" w:rsidRPr="00E007A2">
        <w:rPr>
          <w:rFonts w:ascii="Times New Roman" w:hAnsi="Times New Roman" w:cs="Times New Roman"/>
          <w:sz w:val="24"/>
          <w:szCs w:val="24"/>
        </w:rPr>
        <w:t xml:space="preserve"> </w:t>
      </w:r>
      <w:r w:rsidR="0080418F" w:rsidRPr="00E00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298" w:rsidRPr="00761298" w:rsidRDefault="00E007A2" w:rsidP="007612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A39E4" w:rsidRPr="00E007A2">
        <w:rPr>
          <w:rFonts w:ascii="Times New Roman" w:hAnsi="Times New Roman" w:cs="Times New Roman"/>
          <w:sz w:val="24"/>
          <w:szCs w:val="24"/>
        </w:rPr>
        <w:t xml:space="preserve">. </w:t>
      </w:r>
      <w:r w:rsidR="00761298" w:rsidRPr="00E007A2">
        <w:rPr>
          <w:rFonts w:ascii="Times New Roman" w:eastAsia="Times New Roman" w:hAnsi="Times New Roman" w:cs="Times New Roman"/>
          <w:sz w:val="24"/>
          <w:szCs w:val="24"/>
        </w:rPr>
        <w:t xml:space="preserve">Начальнику организационного отдела  администрации муниципального образования Куйтунский район  </w:t>
      </w:r>
      <w:proofErr w:type="spellStart"/>
      <w:r w:rsidR="00761298" w:rsidRPr="00E007A2">
        <w:rPr>
          <w:rFonts w:ascii="Times New Roman" w:eastAsia="Times New Roman" w:hAnsi="Times New Roman" w:cs="Times New Roman"/>
          <w:sz w:val="24"/>
          <w:szCs w:val="24"/>
        </w:rPr>
        <w:t>Рябиковой</w:t>
      </w:r>
      <w:proofErr w:type="spellEnd"/>
      <w:r w:rsidR="00761298" w:rsidRPr="00E007A2">
        <w:rPr>
          <w:rFonts w:ascii="Times New Roman" w:eastAsia="Times New Roman" w:hAnsi="Times New Roman" w:cs="Times New Roman"/>
          <w:sz w:val="24"/>
          <w:szCs w:val="24"/>
        </w:rPr>
        <w:t xml:space="preserve"> Т. А. опубликовать настоящее постановление</w:t>
      </w:r>
      <w:r w:rsidR="00761298">
        <w:rPr>
          <w:rFonts w:ascii="Times New Roman" w:eastAsia="Times New Roman" w:hAnsi="Times New Roman" w:cs="Times New Roman"/>
          <w:sz w:val="24"/>
          <w:szCs w:val="24"/>
        </w:rPr>
        <w:t xml:space="preserve"> в газете «Отчий край»,</w:t>
      </w:r>
      <w:r w:rsidR="00761298" w:rsidRPr="00ED5229">
        <w:rPr>
          <w:rFonts w:ascii="Times New Roman" w:eastAsia="Times New Roman" w:hAnsi="Times New Roman" w:cs="Times New Roman"/>
          <w:sz w:val="24"/>
          <w:szCs w:val="24"/>
        </w:rPr>
        <w:t xml:space="preserve"> разместить на официальном сайте  муниципального образования Куйтунский район </w:t>
      </w:r>
      <w:proofErr w:type="spellStart"/>
      <w:r w:rsidR="00761298" w:rsidRPr="00ED522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kuitun</w:t>
      </w:r>
      <w:proofErr w:type="spellEnd"/>
      <w:r w:rsidR="00761298" w:rsidRPr="00ED522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="00761298" w:rsidRPr="00ED522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irkobl</w:t>
      </w:r>
      <w:proofErr w:type="spellEnd"/>
      <w:r w:rsidR="00761298" w:rsidRPr="00ED522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="00761298" w:rsidRPr="00ED522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761298" w:rsidRPr="00ED5229">
        <w:rPr>
          <w:rFonts w:ascii="Times New Roman" w:eastAsia="Times New Roman" w:hAnsi="Times New Roman" w:cs="Times New Roman"/>
          <w:sz w:val="24"/>
          <w:szCs w:val="24"/>
        </w:rPr>
        <w:t>, внести на сайте информационную справку о внесении изменений.</w:t>
      </w:r>
    </w:p>
    <w:p w:rsidR="007A39E4" w:rsidRDefault="00E007A2" w:rsidP="007612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A39E4" w:rsidRPr="00486BA7">
        <w:rPr>
          <w:rFonts w:ascii="Times New Roman" w:hAnsi="Times New Roman" w:cs="Times New Roman"/>
          <w:sz w:val="24"/>
          <w:szCs w:val="24"/>
        </w:rPr>
        <w:t xml:space="preserve">. Начальнику архивного отдела администрации муниципального образования Куйтунский район </w:t>
      </w:r>
      <w:proofErr w:type="spellStart"/>
      <w:r w:rsidR="007A39E4" w:rsidRPr="00486BA7">
        <w:rPr>
          <w:rFonts w:ascii="Times New Roman" w:hAnsi="Times New Roman" w:cs="Times New Roman"/>
          <w:sz w:val="24"/>
          <w:szCs w:val="24"/>
        </w:rPr>
        <w:t>Хужеевой</w:t>
      </w:r>
      <w:proofErr w:type="spellEnd"/>
      <w:r w:rsidR="007A39E4" w:rsidRPr="00486BA7">
        <w:rPr>
          <w:rFonts w:ascii="Times New Roman" w:hAnsi="Times New Roman" w:cs="Times New Roman"/>
          <w:sz w:val="24"/>
          <w:szCs w:val="24"/>
        </w:rPr>
        <w:t xml:space="preserve"> Е.В. внести информационную справку в оригинал постановления администрации муниципального образования Куйтунский район от 2</w:t>
      </w:r>
      <w:r w:rsidR="00761298">
        <w:rPr>
          <w:rFonts w:ascii="Times New Roman" w:hAnsi="Times New Roman" w:cs="Times New Roman"/>
          <w:sz w:val="24"/>
          <w:szCs w:val="24"/>
        </w:rPr>
        <w:t>7</w:t>
      </w:r>
      <w:r w:rsidR="007A39E4" w:rsidRPr="00486BA7">
        <w:rPr>
          <w:rFonts w:ascii="Times New Roman" w:hAnsi="Times New Roman" w:cs="Times New Roman"/>
          <w:sz w:val="24"/>
          <w:szCs w:val="24"/>
        </w:rPr>
        <w:t>.0</w:t>
      </w:r>
      <w:r w:rsidR="00761298">
        <w:rPr>
          <w:rFonts w:ascii="Times New Roman" w:hAnsi="Times New Roman" w:cs="Times New Roman"/>
          <w:sz w:val="24"/>
          <w:szCs w:val="24"/>
        </w:rPr>
        <w:t>1</w:t>
      </w:r>
      <w:r w:rsidR="007A39E4" w:rsidRPr="00486BA7">
        <w:rPr>
          <w:rFonts w:ascii="Times New Roman" w:hAnsi="Times New Roman" w:cs="Times New Roman"/>
          <w:sz w:val="24"/>
          <w:szCs w:val="24"/>
        </w:rPr>
        <w:t>.201</w:t>
      </w:r>
      <w:r w:rsidR="00761298">
        <w:rPr>
          <w:rFonts w:ascii="Times New Roman" w:hAnsi="Times New Roman" w:cs="Times New Roman"/>
          <w:sz w:val="24"/>
          <w:szCs w:val="24"/>
        </w:rPr>
        <w:t>5</w:t>
      </w:r>
      <w:r w:rsidR="007A39E4" w:rsidRPr="00486BA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61298">
        <w:rPr>
          <w:rFonts w:ascii="Times New Roman" w:hAnsi="Times New Roman" w:cs="Times New Roman"/>
          <w:sz w:val="24"/>
          <w:szCs w:val="24"/>
        </w:rPr>
        <w:t>30-</w:t>
      </w:r>
      <w:proofErr w:type="gramStart"/>
      <w:r w:rsidR="00761298">
        <w:rPr>
          <w:rFonts w:ascii="Times New Roman" w:hAnsi="Times New Roman" w:cs="Times New Roman"/>
          <w:sz w:val="24"/>
          <w:szCs w:val="24"/>
        </w:rPr>
        <w:t>п</w:t>
      </w:r>
      <w:r w:rsidR="007A39E4" w:rsidRPr="00486BA7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7A39E4" w:rsidRPr="00486BA7">
        <w:rPr>
          <w:rFonts w:ascii="Times New Roman" w:hAnsi="Times New Roman" w:cs="Times New Roman"/>
          <w:sz w:val="24"/>
          <w:szCs w:val="24"/>
        </w:rPr>
        <w:t xml:space="preserve">Об утверждении Положения о  распределении стимулирующей надбавки оплаты труда руководителей муниципальных общеобразовательных учреждений </w:t>
      </w:r>
      <w:proofErr w:type="spellStart"/>
      <w:r w:rsidR="007A39E4" w:rsidRPr="00486BA7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7A39E4" w:rsidRPr="00486BA7">
        <w:rPr>
          <w:rFonts w:ascii="Times New Roman" w:hAnsi="Times New Roman" w:cs="Times New Roman"/>
          <w:sz w:val="24"/>
          <w:szCs w:val="24"/>
        </w:rPr>
        <w:t xml:space="preserve"> района» о признании утратившим силу.</w:t>
      </w:r>
    </w:p>
    <w:p w:rsidR="001D49C1" w:rsidRPr="00486BA7" w:rsidRDefault="00E007A2" w:rsidP="007612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D49C1" w:rsidRPr="004E6624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вступает </w:t>
      </w:r>
      <w:r w:rsidR="001D49C1">
        <w:rPr>
          <w:rFonts w:ascii="Times New Roman" w:eastAsia="Times New Roman" w:hAnsi="Times New Roman" w:cs="Times New Roman"/>
          <w:sz w:val="24"/>
          <w:szCs w:val="24"/>
        </w:rPr>
        <w:t xml:space="preserve">в силу </w:t>
      </w:r>
      <w:r w:rsidR="00EF7766">
        <w:rPr>
          <w:rFonts w:ascii="Times New Roman" w:eastAsia="Times New Roman" w:hAnsi="Times New Roman" w:cs="Times New Roman"/>
          <w:sz w:val="24"/>
          <w:szCs w:val="24"/>
        </w:rPr>
        <w:t>с 01.01.2020 г.</w:t>
      </w:r>
    </w:p>
    <w:p w:rsidR="007A39E4" w:rsidRPr="00486BA7" w:rsidRDefault="001D49C1" w:rsidP="007A39E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07A2">
        <w:rPr>
          <w:rFonts w:ascii="Times New Roman" w:hAnsi="Times New Roman" w:cs="Times New Roman"/>
          <w:sz w:val="24"/>
          <w:szCs w:val="24"/>
        </w:rPr>
        <w:t>9</w:t>
      </w:r>
      <w:r w:rsidR="007A39E4" w:rsidRPr="00486BA7">
        <w:rPr>
          <w:rFonts w:ascii="Times New Roman" w:hAnsi="Times New Roman" w:cs="Times New Roman"/>
          <w:sz w:val="24"/>
          <w:szCs w:val="24"/>
        </w:rPr>
        <w:t xml:space="preserve">.  Контроль за исполнением настоящего постановления возложить на начальника </w:t>
      </w:r>
      <w:r w:rsidR="00761298">
        <w:rPr>
          <w:rFonts w:ascii="Times New Roman" w:hAnsi="Times New Roman" w:cs="Times New Roman"/>
          <w:sz w:val="24"/>
          <w:szCs w:val="24"/>
        </w:rPr>
        <w:t>у</w:t>
      </w:r>
      <w:r w:rsidR="007A39E4" w:rsidRPr="00486BA7">
        <w:rPr>
          <w:rFonts w:ascii="Times New Roman" w:hAnsi="Times New Roman" w:cs="Times New Roman"/>
          <w:sz w:val="24"/>
          <w:szCs w:val="24"/>
        </w:rPr>
        <w:t xml:space="preserve">правления образования администрации муниципального образования </w:t>
      </w:r>
      <w:r w:rsidR="00B2549E" w:rsidRPr="00486BA7">
        <w:rPr>
          <w:rFonts w:ascii="Times New Roman" w:hAnsi="Times New Roman" w:cs="Times New Roman"/>
          <w:sz w:val="24"/>
          <w:szCs w:val="24"/>
        </w:rPr>
        <w:t>Куйтунский район</w:t>
      </w:r>
      <w:r w:rsidR="00761298">
        <w:rPr>
          <w:rFonts w:ascii="Times New Roman" w:hAnsi="Times New Roman" w:cs="Times New Roman"/>
          <w:sz w:val="24"/>
          <w:szCs w:val="24"/>
        </w:rPr>
        <w:t xml:space="preserve"> – заведующего МКУ «Центр </w:t>
      </w:r>
      <w:proofErr w:type="spellStart"/>
      <w:r w:rsidR="00761298">
        <w:rPr>
          <w:rFonts w:ascii="Times New Roman" w:hAnsi="Times New Roman" w:cs="Times New Roman"/>
          <w:sz w:val="24"/>
          <w:szCs w:val="24"/>
        </w:rPr>
        <w:t>МиФСОУ</w:t>
      </w:r>
      <w:proofErr w:type="spellEnd"/>
      <w:r w:rsidR="00761298">
        <w:rPr>
          <w:rFonts w:ascii="Times New Roman" w:hAnsi="Times New Roman" w:cs="Times New Roman"/>
          <w:sz w:val="24"/>
          <w:szCs w:val="24"/>
        </w:rPr>
        <w:t xml:space="preserve"> КР»</w:t>
      </w:r>
      <w:r w:rsidR="00E00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A2">
        <w:rPr>
          <w:rFonts w:ascii="Times New Roman" w:hAnsi="Times New Roman" w:cs="Times New Roman"/>
          <w:sz w:val="24"/>
          <w:szCs w:val="24"/>
        </w:rPr>
        <w:t>Кедиса</w:t>
      </w:r>
      <w:proofErr w:type="spellEnd"/>
      <w:r w:rsidR="00E007A2">
        <w:rPr>
          <w:rFonts w:ascii="Times New Roman" w:hAnsi="Times New Roman" w:cs="Times New Roman"/>
          <w:sz w:val="24"/>
          <w:szCs w:val="24"/>
        </w:rPr>
        <w:t xml:space="preserve"> О. А</w:t>
      </w:r>
      <w:r w:rsidR="00761298">
        <w:rPr>
          <w:rFonts w:ascii="Times New Roman" w:hAnsi="Times New Roman" w:cs="Times New Roman"/>
          <w:sz w:val="24"/>
          <w:szCs w:val="24"/>
        </w:rPr>
        <w:t>.</w:t>
      </w:r>
      <w:r w:rsidR="00B2549E" w:rsidRPr="00486BA7">
        <w:rPr>
          <w:rFonts w:ascii="Times New Roman" w:hAnsi="Times New Roman" w:cs="Times New Roman"/>
          <w:sz w:val="24"/>
          <w:szCs w:val="24"/>
        </w:rPr>
        <w:t xml:space="preserve"> </w:t>
      </w:r>
      <w:r w:rsidR="00761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9E4" w:rsidRPr="00486BA7" w:rsidRDefault="007A39E4" w:rsidP="007A3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922" w:rsidRPr="00891922" w:rsidRDefault="00891922" w:rsidP="00891922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891922">
        <w:rPr>
          <w:rFonts w:ascii="Times New Roman" w:hAnsi="Times New Roman" w:cs="Times New Roman"/>
          <w:sz w:val="24"/>
          <w:szCs w:val="24"/>
        </w:rPr>
        <w:t xml:space="preserve">Исполняющий обязанности мэра </w:t>
      </w:r>
    </w:p>
    <w:p w:rsidR="00891922" w:rsidRPr="00891922" w:rsidRDefault="00891922" w:rsidP="00891922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89192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91922" w:rsidRPr="00891922" w:rsidRDefault="00891922" w:rsidP="00891922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891922"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91922">
        <w:rPr>
          <w:rFonts w:ascii="Times New Roman" w:hAnsi="Times New Roman" w:cs="Times New Roman"/>
          <w:sz w:val="24"/>
          <w:szCs w:val="24"/>
        </w:rPr>
        <w:t xml:space="preserve"> А.А. Непомнящий</w:t>
      </w:r>
    </w:p>
    <w:p w:rsidR="007A39E4" w:rsidRPr="00486BA7" w:rsidRDefault="007A39E4" w:rsidP="007A3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2B6" w:rsidRPr="006F62B6" w:rsidRDefault="001C40FB" w:rsidP="006F6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F62B6" w:rsidRPr="006F62B6" w:rsidSect="001C40F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629E" w:rsidRPr="006F62B6" w:rsidRDefault="008C629E" w:rsidP="006F62B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F62B6">
        <w:rPr>
          <w:rFonts w:ascii="Times New Roman" w:hAnsi="Times New Roman" w:cs="Times New Roman"/>
          <w:bCs/>
        </w:rPr>
        <w:lastRenderedPageBreak/>
        <w:t>Приложение 1</w:t>
      </w:r>
    </w:p>
    <w:p w:rsidR="008C629E" w:rsidRPr="006F62B6" w:rsidRDefault="008C629E" w:rsidP="006F62B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 w:rsidRPr="006F62B6">
        <w:rPr>
          <w:rFonts w:ascii="Times New Roman" w:hAnsi="Times New Roman" w:cs="Times New Roman"/>
          <w:bCs/>
        </w:rPr>
        <w:t>к</w:t>
      </w:r>
      <w:proofErr w:type="gramEnd"/>
      <w:r w:rsidRPr="006F62B6">
        <w:rPr>
          <w:rFonts w:ascii="Times New Roman" w:hAnsi="Times New Roman" w:cs="Times New Roman"/>
          <w:bCs/>
        </w:rPr>
        <w:t xml:space="preserve"> постановлению администрации </w:t>
      </w:r>
    </w:p>
    <w:p w:rsidR="008C629E" w:rsidRPr="006F62B6" w:rsidRDefault="008C629E" w:rsidP="006F62B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 w:rsidRPr="006F62B6">
        <w:rPr>
          <w:rFonts w:ascii="Times New Roman" w:hAnsi="Times New Roman" w:cs="Times New Roman"/>
          <w:bCs/>
        </w:rPr>
        <w:t>муниципального</w:t>
      </w:r>
      <w:proofErr w:type="gramEnd"/>
      <w:r w:rsidRPr="006F62B6">
        <w:rPr>
          <w:rFonts w:ascii="Times New Roman" w:hAnsi="Times New Roman" w:cs="Times New Roman"/>
          <w:bCs/>
        </w:rPr>
        <w:t xml:space="preserve"> образования</w:t>
      </w:r>
    </w:p>
    <w:p w:rsidR="008C629E" w:rsidRPr="006F62B6" w:rsidRDefault="008C629E" w:rsidP="006F62B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F62B6">
        <w:rPr>
          <w:rFonts w:ascii="Times New Roman" w:hAnsi="Times New Roman" w:cs="Times New Roman"/>
          <w:bCs/>
        </w:rPr>
        <w:t>Куйтунский район</w:t>
      </w:r>
    </w:p>
    <w:p w:rsidR="008C629E" w:rsidRPr="006F62B6" w:rsidRDefault="008C629E" w:rsidP="006F62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62B6">
        <w:rPr>
          <w:rFonts w:ascii="Times New Roman" w:hAnsi="Times New Roman" w:cs="Times New Roman"/>
          <w:bCs/>
        </w:rPr>
        <w:t>«</w:t>
      </w:r>
      <w:r w:rsidR="006F62B6">
        <w:rPr>
          <w:rFonts w:ascii="Times New Roman" w:hAnsi="Times New Roman" w:cs="Times New Roman"/>
          <w:bCs/>
        </w:rPr>
        <w:t>30</w:t>
      </w:r>
      <w:r w:rsidRPr="006F62B6">
        <w:rPr>
          <w:rFonts w:ascii="Times New Roman" w:hAnsi="Times New Roman" w:cs="Times New Roman"/>
          <w:bCs/>
        </w:rPr>
        <w:t xml:space="preserve">» </w:t>
      </w:r>
      <w:r w:rsidR="006F62B6">
        <w:rPr>
          <w:rFonts w:ascii="Times New Roman" w:hAnsi="Times New Roman" w:cs="Times New Roman"/>
          <w:bCs/>
        </w:rPr>
        <w:t>октября</w:t>
      </w:r>
      <w:r w:rsidRPr="006F62B6">
        <w:rPr>
          <w:rFonts w:ascii="Times New Roman" w:hAnsi="Times New Roman" w:cs="Times New Roman"/>
          <w:bCs/>
        </w:rPr>
        <w:t xml:space="preserve"> 2019 г. № </w:t>
      </w:r>
      <w:r w:rsidR="006F62B6">
        <w:rPr>
          <w:rFonts w:ascii="Times New Roman" w:hAnsi="Times New Roman" w:cs="Times New Roman"/>
          <w:bCs/>
        </w:rPr>
        <w:t>903-п</w:t>
      </w:r>
    </w:p>
    <w:p w:rsidR="008C629E" w:rsidRDefault="008C629E" w:rsidP="008C629E">
      <w:pPr>
        <w:pStyle w:val="a5"/>
        <w:spacing w:after="0"/>
        <w:jc w:val="right"/>
        <w:rPr>
          <w:bCs/>
        </w:rPr>
      </w:pPr>
    </w:p>
    <w:p w:rsidR="008C629E" w:rsidRDefault="008C629E" w:rsidP="008C629E">
      <w:pPr>
        <w:pStyle w:val="a5"/>
        <w:spacing w:after="0"/>
        <w:jc w:val="right"/>
        <w:rPr>
          <w:bCs/>
        </w:rPr>
      </w:pPr>
    </w:p>
    <w:p w:rsidR="008C629E" w:rsidRDefault="008C629E" w:rsidP="008C629E">
      <w:pPr>
        <w:pStyle w:val="a5"/>
        <w:spacing w:after="0"/>
        <w:jc w:val="right"/>
        <w:rPr>
          <w:bCs/>
        </w:rPr>
      </w:pPr>
    </w:p>
    <w:p w:rsidR="008C629E" w:rsidRDefault="008C629E" w:rsidP="008C629E">
      <w:pPr>
        <w:pStyle w:val="a7"/>
        <w:spacing w:after="0"/>
        <w:jc w:val="center"/>
        <w:rPr>
          <w:b/>
        </w:rPr>
      </w:pPr>
      <w:r>
        <w:rPr>
          <w:b/>
          <w:sz w:val="24"/>
          <w:szCs w:val="24"/>
        </w:rPr>
        <w:t xml:space="preserve"> </w:t>
      </w:r>
    </w:p>
    <w:p w:rsidR="008C629E" w:rsidRPr="006F62B6" w:rsidRDefault="008C629E" w:rsidP="006F62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2B6"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 деятельности руководителей </w:t>
      </w:r>
      <w:proofErr w:type="gramStart"/>
      <w:r w:rsidRPr="006F62B6">
        <w:rPr>
          <w:rFonts w:ascii="Times New Roman" w:hAnsi="Times New Roman" w:cs="Times New Roman"/>
          <w:b/>
          <w:sz w:val="24"/>
          <w:szCs w:val="24"/>
        </w:rPr>
        <w:t>муниципальных  образовательных</w:t>
      </w:r>
      <w:proofErr w:type="gramEnd"/>
      <w:r w:rsidRPr="006F62B6">
        <w:rPr>
          <w:rFonts w:ascii="Times New Roman" w:hAnsi="Times New Roman" w:cs="Times New Roman"/>
          <w:b/>
          <w:sz w:val="24"/>
          <w:szCs w:val="24"/>
        </w:rPr>
        <w:t xml:space="preserve"> учреждений </w:t>
      </w:r>
      <w:proofErr w:type="spellStart"/>
      <w:r w:rsidRPr="006F62B6">
        <w:rPr>
          <w:rFonts w:ascii="Times New Roman" w:hAnsi="Times New Roman" w:cs="Times New Roman"/>
          <w:b/>
          <w:sz w:val="24"/>
          <w:szCs w:val="24"/>
        </w:rPr>
        <w:t>Куйтунского</w:t>
      </w:r>
      <w:proofErr w:type="spellEnd"/>
      <w:r w:rsidRPr="006F62B6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8C629E" w:rsidRPr="006F62B6" w:rsidRDefault="008C629E" w:rsidP="006F62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F62B6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6F62B6">
        <w:rPr>
          <w:rFonts w:ascii="Times New Roman" w:hAnsi="Times New Roman" w:cs="Times New Roman"/>
          <w:b/>
          <w:sz w:val="24"/>
          <w:szCs w:val="24"/>
        </w:rPr>
        <w:t xml:space="preserve"> критерии оценки эффективности их работы </w:t>
      </w:r>
    </w:p>
    <w:p w:rsidR="008C629E" w:rsidRPr="006F62B6" w:rsidRDefault="008C629E" w:rsidP="006F6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6211"/>
        <w:gridCol w:w="3260"/>
        <w:gridCol w:w="1267"/>
        <w:gridCol w:w="2367"/>
        <w:gridCol w:w="1327"/>
      </w:tblGrid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11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 деятельности руководителей</w:t>
            </w:r>
          </w:p>
        </w:tc>
        <w:tc>
          <w:tcPr>
            <w:tcW w:w="3260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</w:t>
            </w:r>
            <w:proofErr w:type="gramEnd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126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по показателю</w:t>
            </w:r>
          </w:p>
        </w:tc>
        <w:tc>
          <w:tcPr>
            <w:tcW w:w="236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отчетности,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содержащая</w:t>
            </w:r>
            <w:proofErr w:type="gramEnd"/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информацию</w:t>
            </w:r>
            <w:proofErr w:type="gramEnd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  <w:proofErr w:type="gramEnd"/>
          </w:p>
        </w:tc>
        <w:tc>
          <w:tcPr>
            <w:tcW w:w="132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</w:t>
            </w:r>
            <w:proofErr w:type="gramEnd"/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отчетов</w:t>
            </w:r>
            <w:proofErr w:type="gramEnd"/>
          </w:p>
        </w:tc>
      </w:tr>
      <w:tr w:rsidR="008C629E" w:rsidRPr="006F62B6" w:rsidTr="001C40FB">
        <w:tc>
          <w:tcPr>
            <w:tcW w:w="11298" w:type="dxa"/>
            <w:gridSpan w:val="4"/>
          </w:tcPr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- показатели по основной деятельности учреждения для руководителей всех типов образовательных учреждений</w:t>
            </w:r>
          </w:p>
        </w:tc>
        <w:tc>
          <w:tcPr>
            <w:tcW w:w="2367" w:type="dxa"/>
          </w:tcPr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Наличие условий осуществления образовательного процесса, отвечающего современным требованиям:</w:t>
            </w:r>
          </w:p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-обеспечение современных учебно-бытовых условий (наличие теплых туалетов, спортзалов, столовых, пищеблоков и т.п.);</w:t>
            </w:r>
          </w:p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-соответствие санитарно-гигиенических требований к условиям обучения в учреждении в части обеспечения температурного, светового, режима подачи воды и. т.п.; </w:t>
            </w:r>
          </w:p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-обеспечение выполнения требований пожарной и электробезопасности, охраны труда, выполнение необходимых объемов текущего и капитального ремонтов;</w:t>
            </w:r>
          </w:p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-наличие оборудованных медицинских кабинетов, системы профилактики заболеваний.</w:t>
            </w:r>
          </w:p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всех пунктов-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 5 балла;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Соблюдение трех пунктов-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Соблюдение двух пунктов-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3 балл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Менее двух пунктов-0 баллов</w:t>
            </w:r>
          </w:p>
        </w:tc>
        <w:tc>
          <w:tcPr>
            <w:tcW w:w="126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 Отчет о работе учреждения  </w:t>
            </w:r>
          </w:p>
        </w:tc>
        <w:tc>
          <w:tcPr>
            <w:tcW w:w="132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11" w:type="dxa"/>
          </w:tcPr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 учреждения (наличие и поддержание в актуальном состоянии сайта учреждения и активных страниц в социальных сетях в информационно-телекоммуникационной сети Интернет, в том числе </w:t>
            </w:r>
            <w:r w:rsidRPr="006F62B6">
              <w:rPr>
                <w:rFonts w:ascii="Times New Roman" w:eastAsia="SimSun" w:hAnsi="Times New Roman" w:cs="Times New Roman"/>
                <w:sz w:val="24"/>
                <w:szCs w:val="24"/>
              </w:rPr>
              <w:t>своевременность и полнота размещения</w:t>
            </w: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учреждения официальной информации), (да/нет) </w:t>
            </w:r>
          </w:p>
        </w:tc>
        <w:tc>
          <w:tcPr>
            <w:tcW w:w="3260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Да – 2 балла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6F6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 сайта</w:t>
            </w:r>
          </w:p>
        </w:tc>
        <w:tc>
          <w:tcPr>
            <w:tcW w:w="132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1" w:type="dxa"/>
          </w:tcPr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Наличие ППЭ на базе образовательного учреждения</w:t>
            </w:r>
          </w:p>
        </w:tc>
        <w:tc>
          <w:tcPr>
            <w:tcW w:w="3260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Да – 2 балла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</w:t>
            </w:r>
          </w:p>
        </w:tc>
        <w:tc>
          <w:tcPr>
            <w:tcW w:w="132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1" w:type="dxa"/>
          </w:tcPr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охраны жизни и здоровья детей</w:t>
            </w:r>
            <w:r w:rsidRPr="006F62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8C629E" w:rsidRPr="006F62B6" w:rsidRDefault="008C629E" w:rsidP="006F62B6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F62B6">
              <w:rPr>
                <w:rStyle w:val="c15"/>
                <w:bCs/>
                <w:color w:val="000000"/>
              </w:rPr>
              <w:t xml:space="preserve">3 балла </w:t>
            </w:r>
            <w:r w:rsidRPr="006F62B6">
              <w:rPr>
                <w:rStyle w:val="c22"/>
                <w:color w:val="000000"/>
              </w:rPr>
              <w:t>– отсутствие детского травматизма</w:t>
            </w:r>
          </w:p>
          <w:p w:rsidR="008C629E" w:rsidRPr="006F62B6" w:rsidRDefault="008C629E" w:rsidP="006F62B6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F62B6">
              <w:rPr>
                <w:rStyle w:val="c15"/>
                <w:bCs/>
                <w:color w:val="000000"/>
              </w:rPr>
              <w:t>0 баллов</w:t>
            </w:r>
            <w:r w:rsidRPr="006F62B6">
              <w:rPr>
                <w:rStyle w:val="c22"/>
                <w:color w:val="000000"/>
              </w:rPr>
              <w:t> – травматизм зафиксирован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Служебные записки, сообщения ОУ о фактах травматизма</w:t>
            </w:r>
          </w:p>
        </w:tc>
        <w:tc>
          <w:tcPr>
            <w:tcW w:w="132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1" w:type="dxa"/>
          </w:tcPr>
          <w:p w:rsidR="008C629E" w:rsidRPr="006F62B6" w:rsidRDefault="008C629E" w:rsidP="006F62B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учреждением инновационной деятельности (наличие экспериментальных проектов и новых мероприятий, методических разработок), (да/нет)</w:t>
            </w:r>
          </w:p>
        </w:tc>
        <w:tc>
          <w:tcPr>
            <w:tcW w:w="3260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Да – 2 балла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Распоряжение, Приказ учреждения, методические материалы,</w:t>
            </w:r>
          </w:p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Положение, программа и др.</w:t>
            </w:r>
          </w:p>
        </w:tc>
        <w:tc>
          <w:tcPr>
            <w:tcW w:w="132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1" w:type="dxa"/>
          </w:tcPr>
          <w:p w:rsidR="008C629E" w:rsidRPr="006F62B6" w:rsidRDefault="008C629E" w:rsidP="006F62B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на качество предоставление услуг (выполнение работ), отсутствие замечаний по инженерно-техническому состоянию объекта (ведению журналов учета технического состояния зданий и помещений), (да/нет)</w:t>
            </w:r>
          </w:p>
        </w:tc>
        <w:tc>
          <w:tcPr>
            <w:tcW w:w="3260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</w:tc>
        <w:tc>
          <w:tcPr>
            <w:tcW w:w="132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1" w:type="dxa"/>
          </w:tcPr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Исполнительская дисциплина руководителя учреждения в </w:t>
            </w:r>
            <w:r w:rsidRPr="006F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числе:</w:t>
            </w:r>
          </w:p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сроков и порядка предоставления отчетов об основной деятельности учреждения, обязательных финансовых, бухгалтерских, кадровых форм отчетности, информации по отдельным запросам; </w:t>
            </w:r>
          </w:p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замечаний Управления образования, администрации муниципального образования Куйтунский район (КСП) по целевому и эффективному использованию бюджетных средств и муниципального имущества, находящегося в ведении учреждения;  </w:t>
            </w:r>
          </w:p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замечаний проверяющих органов по результатам проверок деятельности учреждения </w:t>
            </w:r>
          </w:p>
        </w:tc>
        <w:tc>
          <w:tcPr>
            <w:tcW w:w="3260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всех пунктов-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 баллов;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Соблюдение двух пунктов-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Менее двух пунктов-0 баллов</w:t>
            </w:r>
          </w:p>
        </w:tc>
        <w:tc>
          <w:tcPr>
            <w:tcW w:w="126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записки, </w:t>
            </w:r>
            <w:r w:rsidRPr="006F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акты проверяющих органов</w:t>
            </w:r>
          </w:p>
        </w:tc>
        <w:tc>
          <w:tcPr>
            <w:tcW w:w="132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</w:t>
            </w:r>
          </w:p>
        </w:tc>
      </w:tr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11" w:type="dxa"/>
          </w:tcPr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государственно-общественного </w:t>
            </w:r>
            <w:proofErr w:type="gramStart"/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характера  управления</w:t>
            </w:r>
            <w:proofErr w:type="gramEnd"/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(наличие действующего управляющего совета, публичных отчетов руководителя перед общественностью (в </w:t>
            </w:r>
            <w:proofErr w:type="spellStart"/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. на сайте), органов школьного самоуправления и т.д.</w:t>
            </w:r>
          </w:p>
        </w:tc>
        <w:tc>
          <w:tcPr>
            <w:tcW w:w="3260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Да – 2 балла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gramStart"/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–  баллов</w:t>
            </w:r>
            <w:proofErr w:type="gramEnd"/>
          </w:p>
        </w:tc>
        <w:tc>
          <w:tcPr>
            <w:tcW w:w="126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учреждения  </w:t>
            </w:r>
          </w:p>
        </w:tc>
        <w:tc>
          <w:tcPr>
            <w:tcW w:w="132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1" w:type="dxa"/>
          </w:tcPr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статуса </w:t>
            </w:r>
            <w:proofErr w:type="spellStart"/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опытно экспериментальной площадки регионального или муниципального уровня</w:t>
            </w:r>
          </w:p>
        </w:tc>
        <w:tc>
          <w:tcPr>
            <w:tcW w:w="3260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gramStart"/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–  баллов</w:t>
            </w:r>
            <w:proofErr w:type="gramEnd"/>
          </w:p>
        </w:tc>
        <w:tc>
          <w:tcPr>
            <w:tcW w:w="126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учреждения  </w:t>
            </w:r>
          </w:p>
        </w:tc>
        <w:tc>
          <w:tcPr>
            <w:tcW w:w="132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1" w:type="dxa"/>
          </w:tcPr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социального партнерства, работа с общественностью</w:t>
            </w:r>
          </w:p>
        </w:tc>
        <w:tc>
          <w:tcPr>
            <w:tcW w:w="3260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Да – 2 балла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gramStart"/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–  баллов</w:t>
            </w:r>
            <w:proofErr w:type="gramEnd"/>
          </w:p>
        </w:tc>
        <w:tc>
          <w:tcPr>
            <w:tcW w:w="126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учреждения  </w:t>
            </w:r>
          </w:p>
        </w:tc>
        <w:tc>
          <w:tcPr>
            <w:tcW w:w="132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1" w:type="dxa"/>
          </w:tcPr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</w:t>
            </w:r>
            <w:proofErr w:type="spellStart"/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площадках, семинарах муниципального уровня</w:t>
            </w:r>
          </w:p>
        </w:tc>
        <w:tc>
          <w:tcPr>
            <w:tcW w:w="3260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Да – 2 балла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gramStart"/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–  баллов</w:t>
            </w:r>
            <w:proofErr w:type="gramEnd"/>
          </w:p>
        </w:tc>
        <w:tc>
          <w:tcPr>
            <w:tcW w:w="126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учреждения  </w:t>
            </w:r>
          </w:p>
        </w:tc>
        <w:tc>
          <w:tcPr>
            <w:tcW w:w="132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6771" w:type="dxa"/>
            <w:gridSpan w:val="2"/>
          </w:tcPr>
          <w:p w:rsidR="008C629E" w:rsidRPr="006F62B6" w:rsidRDefault="008C629E" w:rsidP="006F62B6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1группе показателей</w:t>
            </w:r>
          </w:p>
        </w:tc>
        <w:tc>
          <w:tcPr>
            <w:tcW w:w="3260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6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629E" w:rsidRPr="006F62B6" w:rsidRDefault="008C629E" w:rsidP="006F6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29E" w:rsidRPr="006F62B6" w:rsidRDefault="008C629E" w:rsidP="006F62B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6160"/>
        <w:gridCol w:w="3402"/>
        <w:gridCol w:w="1134"/>
        <w:gridCol w:w="2409"/>
        <w:gridCol w:w="1327"/>
      </w:tblGrid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60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 деятельности учреждений</w:t>
            </w:r>
          </w:p>
        </w:tc>
        <w:tc>
          <w:tcPr>
            <w:tcW w:w="3402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</w:t>
            </w:r>
            <w:proofErr w:type="gramEnd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1134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</w:t>
            </w: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балл по показателю</w:t>
            </w:r>
          </w:p>
        </w:tc>
        <w:tc>
          <w:tcPr>
            <w:tcW w:w="2409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отчетности,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содержащая</w:t>
            </w:r>
            <w:proofErr w:type="gramEnd"/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информацию</w:t>
            </w:r>
            <w:proofErr w:type="gramEnd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  <w:proofErr w:type="gramEnd"/>
          </w:p>
        </w:tc>
        <w:tc>
          <w:tcPr>
            <w:tcW w:w="132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Периодичность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предоставления</w:t>
            </w:r>
            <w:proofErr w:type="gramEnd"/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отчетов</w:t>
            </w:r>
            <w:proofErr w:type="gramEnd"/>
          </w:p>
        </w:tc>
      </w:tr>
      <w:tr w:rsidR="008C629E" w:rsidRPr="006F62B6" w:rsidTr="001C40FB">
        <w:trPr>
          <w:trHeight w:val="416"/>
        </w:trPr>
        <w:tc>
          <w:tcPr>
            <w:tcW w:w="14992" w:type="dxa"/>
            <w:gridSpan w:val="6"/>
          </w:tcPr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- показатели финансово-хозяйственной деятельности учреждения для руководителей образовательных учреждений</w:t>
            </w:r>
          </w:p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0" w:type="dxa"/>
          </w:tcPr>
          <w:p w:rsidR="008C629E" w:rsidRPr="006F62B6" w:rsidRDefault="008C629E" w:rsidP="006F62B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внебюджетных средств для развития ОО </w:t>
            </w:r>
          </w:p>
        </w:tc>
        <w:tc>
          <w:tcPr>
            <w:tcW w:w="3402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100 тыс. руб. и более -10 баллов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От 50 тыс. руб. до 100 тыс. руб. и более -7 баллов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От 5 тыс. руб. до 10 тыс. руб. – 3 балла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134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Отчет о работе учреждения.</w:t>
            </w:r>
          </w:p>
        </w:tc>
        <w:tc>
          <w:tcPr>
            <w:tcW w:w="132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0" w:type="dxa"/>
          </w:tcPr>
          <w:p w:rsidR="008C629E" w:rsidRPr="006F62B6" w:rsidRDefault="008C629E" w:rsidP="006F62B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учреждения</w:t>
            </w:r>
          </w:p>
        </w:tc>
        <w:tc>
          <w:tcPr>
            <w:tcW w:w="3402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Да -5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Отчет образовательной организации, бухгалтерии</w:t>
            </w:r>
          </w:p>
        </w:tc>
        <w:tc>
          <w:tcPr>
            <w:tcW w:w="132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0" w:type="dxa"/>
          </w:tcPr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питания в    соответствии </w:t>
            </w:r>
            <w:proofErr w:type="gramStart"/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proofErr w:type="spellStart"/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proofErr w:type="gramEnd"/>
          </w:p>
        </w:tc>
        <w:tc>
          <w:tcPr>
            <w:tcW w:w="3402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Да -5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Отчет образовательной организации, бухгалтерии</w:t>
            </w:r>
          </w:p>
        </w:tc>
        <w:tc>
          <w:tcPr>
            <w:tcW w:w="132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6720" w:type="dxa"/>
            <w:gridSpan w:val="2"/>
          </w:tcPr>
          <w:p w:rsidR="008C629E" w:rsidRPr="006F62B6" w:rsidRDefault="008C629E" w:rsidP="006F62B6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2 группе показателей</w:t>
            </w:r>
          </w:p>
        </w:tc>
        <w:tc>
          <w:tcPr>
            <w:tcW w:w="3402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629E" w:rsidRPr="006F62B6" w:rsidRDefault="008C629E" w:rsidP="006F6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29E" w:rsidRPr="006F62B6" w:rsidRDefault="008C629E" w:rsidP="006F6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29E" w:rsidRPr="006F62B6" w:rsidRDefault="008C629E" w:rsidP="006F6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29E" w:rsidRPr="006F62B6" w:rsidRDefault="008C629E" w:rsidP="006F6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29E" w:rsidRPr="006F62B6" w:rsidRDefault="008C629E" w:rsidP="006F6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29E" w:rsidRPr="006F62B6" w:rsidRDefault="008C629E" w:rsidP="006F6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29E" w:rsidRPr="006F62B6" w:rsidRDefault="008C629E" w:rsidP="006F62B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4884"/>
        <w:gridCol w:w="2977"/>
        <w:gridCol w:w="1417"/>
        <w:gridCol w:w="3827"/>
        <w:gridCol w:w="1327"/>
      </w:tblGrid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84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 деятельности учреждений</w:t>
            </w:r>
          </w:p>
        </w:tc>
        <w:tc>
          <w:tcPr>
            <w:tcW w:w="297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</w:t>
            </w:r>
            <w:proofErr w:type="gramEnd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141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по показателю</w:t>
            </w:r>
          </w:p>
        </w:tc>
        <w:tc>
          <w:tcPr>
            <w:tcW w:w="382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отчетности,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содержащая</w:t>
            </w:r>
            <w:proofErr w:type="gramEnd"/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информацию</w:t>
            </w:r>
            <w:proofErr w:type="gramEnd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  <w:proofErr w:type="gramEnd"/>
          </w:p>
        </w:tc>
        <w:tc>
          <w:tcPr>
            <w:tcW w:w="132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</w:t>
            </w:r>
            <w:proofErr w:type="gramEnd"/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отчетов</w:t>
            </w:r>
            <w:proofErr w:type="gramEnd"/>
          </w:p>
        </w:tc>
      </w:tr>
      <w:tr w:rsidR="008C629E" w:rsidRPr="006F62B6" w:rsidTr="001C40FB">
        <w:tc>
          <w:tcPr>
            <w:tcW w:w="14992" w:type="dxa"/>
            <w:gridSpan w:val="6"/>
          </w:tcPr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3 группа - показатели эффективности работы с кадрами для руководителей образовательных учреждений</w:t>
            </w:r>
          </w:p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</w:tcPr>
          <w:p w:rsidR="008C629E" w:rsidRPr="006F62B6" w:rsidRDefault="008C629E" w:rsidP="006F62B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100% педагогических работников, прошедших аттестацию на заявленную категорию или на соответствие занимаемой должности.</w:t>
            </w:r>
          </w:p>
        </w:tc>
        <w:tc>
          <w:tcPr>
            <w:tcW w:w="297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Да – 4 баллов 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 Отчет «Расстановка кадров»</w:t>
            </w:r>
          </w:p>
        </w:tc>
        <w:tc>
          <w:tcPr>
            <w:tcW w:w="132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4" w:type="dxa"/>
          </w:tcPr>
          <w:p w:rsidR="008C629E" w:rsidRPr="006F62B6" w:rsidRDefault="008C629E" w:rsidP="006F62B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Доля работников учреждения, имеющих дипломы, сертификаты повышения квалификации и/или прохождении курсов повышения профессионального мастерства, заслуги, награды за участие в профессиональных конкурсах и пр., в общем количестве работников (%)</w:t>
            </w:r>
          </w:p>
        </w:tc>
        <w:tc>
          <w:tcPr>
            <w:tcW w:w="297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25% и более-5 баллов; 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10-24%-3 балла; 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Менее 10% - 1 балл</w:t>
            </w:r>
          </w:p>
        </w:tc>
        <w:tc>
          <w:tcPr>
            <w:tcW w:w="141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подтверждающие прохождение повышение квалификации, переподготовки. </w:t>
            </w:r>
          </w:p>
        </w:tc>
        <w:tc>
          <w:tcPr>
            <w:tcW w:w="132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4" w:type="dxa"/>
          </w:tcPr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кадрами, имеющими необходимую квалификацию по каждому из предметов базисного учебного плана (%);</w:t>
            </w:r>
          </w:p>
          <w:p w:rsidR="008C629E" w:rsidRPr="006F62B6" w:rsidRDefault="008C629E" w:rsidP="006F62B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100%-5 баллов; 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50% и более 2 балла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Менее 50% - 0 баллов</w:t>
            </w:r>
          </w:p>
        </w:tc>
        <w:tc>
          <w:tcPr>
            <w:tcW w:w="141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 Отчет «Расстановка кадров».</w:t>
            </w:r>
          </w:p>
        </w:tc>
        <w:tc>
          <w:tcPr>
            <w:tcW w:w="132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4" w:type="dxa"/>
          </w:tcPr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высшую и первую квалификационную категорию, от общего количества педагогических работников</w:t>
            </w:r>
          </w:p>
        </w:tc>
        <w:tc>
          <w:tcPr>
            <w:tcW w:w="297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25% и более – 4 баллов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20-24% - 3 балла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15-19 % - 2 балла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10-18 % - 1 балла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proofErr w:type="gramEnd"/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 10% - 0 баллов</w:t>
            </w:r>
          </w:p>
        </w:tc>
        <w:tc>
          <w:tcPr>
            <w:tcW w:w="141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 Отчет «Расстановка кадров».</w:t>
            </w:r>
          </w:p>
        </w:tc>
        <w:tc>
          <w:tcPr>
            <w:tcW w:w="132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84" w:type="dxa"/>
          </w:tcPr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Выполнение положения об оплате труда работников, утвержденного локальным нормативным актом, отсутствие обоснованных официальных обращений по вопросам неурегулированных конфликтных ситуаций, фактов социального характера, (да\нет)</w:t>
            </w:r>
          </w:p>
        </w:tc>
        <w:tc>
          <w:tcPr>
            <w:tcW w:w="297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Да – 4 баллов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</w:tc>
        <w:tc>
          <w:tcPr>
            <w:tcW w:w="132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4" w:type="dxa"/>
          </w:tcPr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руководителя образовательной организации ведомственной награды  </w:t>
            </w:r>
          </w:p>
        </w:tc>
        <w:tc>
          <w:tcPr>
            <w:tcW w:w="297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 – 3 балла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Областного уровня – 2 балла</w:t>
            </w:r>
          </w:p>
        </w:tc>
        <w:tc>
          <w:tcPr>
            <w:tcW w:w="141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 Отчет «Расстановка кадров».</w:t>
            </w:r>
          </w:p>
        </w:tc>
        <w:tc>
          <w:tcPr>
            <w:tcW w:w="132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444" w:type="dxa"/>
            <w:gridSpan w:val="2"/>
          </w:tcPr>
          <w:p w:rsidR="008C629E" w:rsidRPr="006F62B6" w:rsidRDefault="008C629E" w:rsidP="006F62B6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3 группе показателей</w:t>
            </w:r>
          </w:p>
        </w:tc>
        <w:tc>
          <w:tcPr>
            <w:tcW w:w="297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629E" w:rsidRPr="006F62B6" w:rsidRDefault="008C629E" w:rsidP="006F6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29E" w:rsidRPr="006F62B6" w:rsidRDefault="008C629E" w:rsidP="006F6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29E" w:rsidRPr="006F62B6" w:rsidRDefault="008C629E" w:rsidP="006F62B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5"/>
        <w:gridCol w:w="4899"/>
        <w:gridCol w:w="2977"/>
        <w:gridCol w:w="1417"/>
        <w:gridCol w:w="3827"/>
        <w:gridCol w:w="1276"/>
      </w:tblGrid>
      <w:tr w:rsidR="008C629E" w:rsidRPr="006F62B6" w:rsidTr="001C40FB">
        <w:tc>
          <w:tcPr>
            <w:tcW w:w="545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99" w:type="dxa"/>
          </w:tcPr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эффективности деятельности учреждений (специфические) </w:t>
            </w:r>
          </w:p>
        </w:tc>
        <w:tc>
          <w:tcPr>
            <w:tcW w:w="297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</w:t>
            </w:r>
            <w:proofErr w:type="gramEnd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141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по показателю </w:t>
            </w:r>
          </w:p>
        </w:tc>
        <w:tc>
          <w:tcPr>
            <w:tcW w:w="382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отчетности,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содержащая</w:t>
            </w:r>
            <w:proofErr w:type="gramEnd"/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информацию</w:t>
            </w:r>
            <w:proofErr w:type="gramEnd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  <w:proofErr w:type="gramEnd"/>
          </w:p>
        </w:tc>
        <w:tc>
          <w:tcPr>
            <w:tcW w:w="1276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</w:t>
            </w:r>
            <w:proofErr w:type="gramEnd"/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отчетов</w:t>
            </w:r>
            <w:proofErr w:type="gramEnd"/>
          </w:p>
        </w:tc>
      </w:tr>
      <w:tr w:rsidR="008C629E" w:rsidRPr="006F62B6" w:rsidTr="001C40FB">
        <w:tc>
          <w:tcPr>
            <w:tcW w:w="14941" w:type="dxa"/>
            <w:gridSpan w:val="6"/>
          </w:tcPr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группа - индивидуальные (специфические) </w:t>
            </w:r>
          </w:p>
        </w:tc>
      </w:tr>
      <w:tr w:rsidR="008C629E" w:rsidRPr="006F62B6" w:rsidTr="001C40FB">
        <w:tc>
          <w:tcPr>
            <w:tcW w:w="9838" w:type="dxa"/>
            <w:gridSpan w:val="4"/>
          </w:tcPr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общеобразовательных учреждений  </w:t>
            </w:r>
          </w:p>
        </w:tc>
        <w:tc>
          <w:tcPr>
            <w:tcW w:w="3827" w:type="dxa"/>
          </w:tcPr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29E" w:rsidRPr="006F62B6" w:rsidTr="001C40FB">
        <w:tc>
          <w:tcPr>
            <w:tcW w:w="545" w:type="dxa"/>
          </w:tcPr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9" w:type="dxa"/>
          </w:tcPr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Наличие достижений ученического и педагогического коллективов в конкурсах, олимпиадах, соревнованиях и других конкурсных мероприятиях (победители, призеры)</w:t>
            </w:r>
          </w:p>
        </w:tc>
        <w:tc>
          <w:tcPr>
            <w:tcW w:w="297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Победитель, призер всероссийского уровня – 4 балла;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Победитель, призер областного уровня – 3 балла;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призер </w:t>
            </w:r>
            <w:r w:rsidRPr="006F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уровня – 2 балла;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Лауреаты всероссийского, областного уровней – 1 балл.</w:t>
            </w:r>
          </w:p>
        </w:tc>
        <w:tc>
          <w:tcPr>
            <w:tcW w:w="141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 Отчет о работе учреждения  </w:t>
            </w:r>
          </w:p>
        </w:tc>
        <w:tc>
          <w:tcPr>
            <w:tcW w:w="1276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45" w:type="dxa"/>
          </w:tcPr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99" w:type="dxa"/>
          </w:tcPr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Успеваемость по итогам учебного года</w:t>
            </w:r>
          </w:p>
        </w:tc>
        <w:tc>
          <w:tcPr>
            <w:tcW w:w="297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100 % успеваемость -5 баллов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95-99 % - 4 балла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61-94 % - 3 балла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80-90 % - 2 балла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70-79 % - 1 балл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Ниже 70% - 0 балов</w:t>
            </w:r>
          </w:p>
        </w:tc>
        <w:tc>
          <w:tcPr>
            <w:tcW w:w="141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учреждения  </w:t>
            </w:r>
          </w:p>
        </w:tc>
        <w:tc>
          <w:tcPr>
            <w:tcW w:w="1276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45" w:type="dxa"/>
          </w:tcPr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</w:tcPr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Итоги государственной итоговой аттестации в основной период</w:t>
            </w:r>
          </w:p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- результаты итоговой аттестации в 9 классе</w:t>
            </w:r>
          </w:p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-результаты итоговой аттестации в 11 классе</w:t>
            </w:r>
          </w:p>
        </w:tc>
        <w:tc>
          <w:tcPr>
            <w:tcW w:w="297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100% - 3 балла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90-99 % - 2 балла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Ниже 90% - 0 баллов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95% - 3 балла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90-94 % - 2 балла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Ниже 90% - 0 баллов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учреждения  </w:t>
            </w:r>
          </w:p>
        </w:tc>
        <w:tc>
          <w:tcPr>
            <w:tcW w:w="1276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C629E" w:rsidRPr="006F62B6" w:rsidTr="001C40FB">
        <w:tc>
          <w:tcPr>
            <w:tcW w:w="545" w:type="dxa"/>
          </w:tcPr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</w:tcPr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отдыха и оздоровления обучающихся в каникулярное время </w:t>
            </w:r>
          </w:p>
        </w:tc>
        <w:tc>
          <w:tcPr>
            <w:tcW w:w="297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Охват 96-100% - 3 балла  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Охват более 90-95% - 2 балла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Охват 75-89 % - 1 балла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Ниже 75% - 0 баллов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учреждения  </w:t>
            </w:r>
          </w:p>
        </w:tc>
        <w:tc>
          <w:tcPr>
            <w:tcW w:w="1276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45" w:type="dxa"/>
          </w:tcPr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9" w:type="dxa"/>
          </w:tcPr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Охват спортивно-массовой работой и ее </w:t>
            </w:r>
            <w:r w:rsidRPr="006F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результативность</w:t>
            </w:r>
          </w:p>
        </w:tc>
        <w:tc>
          <w:tcPr>
            <w:tcW w:w="297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Охват 90-100% - 3 балла  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более 89-75% - 2 балла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Охват 50-74 % - 1 балла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Менее 50% - 0 баллов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учреждения  </w:t>
            </w:r>
          </w:p>
        </w:tc>
        <w:tc>
          <w:tcPr>
            <w:tcW w:w="1276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45" w:type="dxa"/>
          </w:tcPr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99" w:type="dxa"/>
          </w:tcPr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Отсутствие или позитивная динамика в сторону уменьшения, состоящих на учете в ОДН, КДН</w:t>
            </w:r>
          </w:p>
        </w:tc>
        <w:tc>
          <w:tcPr>
            <w:tcW w:w="297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Да -2 балла  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учреждения  </w:t>
            </w:r>
          </w:p>
        </w:tc>
        <w:tc>
          <w:tcPr>
            <w:tcW w:w="1276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45" w:type="dxa"/>
          </w:tcPr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9" w:type="dxa"/>
          </w:tcPr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Предоставление дошкольной образовательной услуги на базе ОО в различных формах либо осуществление образовательной деятельности по нескольким адресам</w:t>
            </w:r>
          </w:p>
        </w:tc>
        <w:tc>
          <w:tcPr>
            <w:tcW w:w="297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Да – 2 балла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учреждения  </w:t>
            </w:r>
          </w:p>
        </w:tc>
        <w:tc>
          <w:tcPr>
            <w:tcW w:w="1276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444" w:type="dxa"/>
            <w:gridSpan w:val="2"/>
          </w:tcPr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4 группе показателей</w:t>
            </w:r>
          </w:p>
        </w:tc>
        <w:tc>
          <w:tcPr>
            <w:tcW w:w="297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629E" w:rsidRPr="006F62B6" w:rsidRDefault="008C629E" w:rsidP="006F6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29E" w:rsidRPr="006F62B6" w:rsidRDefault="008C629E" w:rsidP="006F6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29E" w:rsidRPr="006F62B6" w:rsidRDefault="008C629E" w:rsidP="006F6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29E" w:rsidRPr="006F62B6" w:rsidRDefault="008C629E" w:rsidP="006F6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29E" w:rsidRPr="006F62B6" w:rsidRDefault="008C629E" w:rsidP="006F6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29E" w:rsidRPr="006F62B6" w:rsidRDefault="008C629E" w:rsidP="006F6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29E" w:rsidRPr="006F62B6" w:rsidRDefault="008C629E" w:rsidP="006F6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29E" w:rsidRPr="006F62B6" w:rsidRDefault="008C629E" w:rsidP="006F6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29E" w:rsidRPr="006F62B6" w:rsidRDefault="008C629E" w:rsidP="006F6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62B6">
        <w:rPr>
          <w:rFonts w:ascii="Times New Roman" w:hAnsi="Times New Roman" w:cs="Times New Roman"/>
          <w:b/>
          <w:sz w:val="24"/>
          <w:szCs w:val="24"/>
        </w:rPr>
        <w:t>Дошкольные образовательные учреждения</w:t>
      </w:r>
    </w:p>
    <w:p w:rsidR="008C629E" w:rsidRPr="006F62B6" w:rsidRDefault="008C629E" w:rsidP="006F62B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4884"/>
        <w:gridCol w:w="2977"/>
        <w:gridCol w:w="1417"/>
        <w:gridCol w:w="3686"/>
        <w:gridCol w:w="1326"/>
      </w:tblGrid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84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 деятельности учреждений</w:t>
            </w:r>
          </w:p>
        </w:tc>
        <w:tc>
          <w:tcPr>
            <w:tcW w:w="297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</w:t>
            </w:r>
            <w:proofErr w:type="gramEnd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141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Максимальный балл по показателю </w:t>
            </w:r>
          </w:p>
        </w:tc>
        <w:tc>
          <w:tcPr>
            <w:tcW w:w="3686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отчетности,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содержащая</w:t>
            </w:r>
            <w:proofErr w:type="gramEnd"/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информацию</w:t>
            </w:r>
            <w:proofErr w:type="gramEnd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  <w:proofErr w:type="gramEnd"/>
          </w:p>
        </w:tc>
        <w:tc>
          <w:tcPr>
            <w:tcW w:w="1326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</w:t>
            </w:r>
            <w:proofErr w:type="gramEnd"/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отчетов</w:t>
            </w:r>
            <w:proofErr w:type="gramEnd"/>
          </w:p>
        </w:tc>
      </w:tr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4" w:type="dxa"/>
          </w:tcPr>
          <w:p w:rsidR="008C629E" w:rsidRPr="006F62B6" w:rsidRDefault="008C629E" w:rsidP="006F62B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или стабильный уровень </w:t>
            </w:r>
            <w:r w:rsidRPr="006F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заболеваемости</w:t>
            </w:r>
          </w:p>
        </w:tc>
        <w:tc>
          <w:tcPr>
            <w:tcW w:w="297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Да-4 баллов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- 0 баллов</w:t>
            </w:r>
          </w:p>
        </w:tc>
        <w:tc>
          <w:tcPr>
            <w:tcW w:w="141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учреждения  </w:t>
            </w:r>
          </w:p>
        </w:tc>
        <w:tc>
          <w:tcPr>
            <w:tcW w:w="1326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84" w:type="dxa"/>
          </w:tcPr>
          <w:p w:rsidR="008C629E" w:rsidRPr="006F62B6" w:rsidRDefault="008C629E" w:rsidP="006F62B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Посещаемость ДОУ</w:t>
            </w:r>
          </w:p>
        </w:tc>
        <w:tc>
          <w:tcPr>
            <w:tcW w:w="2977" w:type="dxa"/>
          </w:tcPr>
          <w:p w:rsidR="008C629E" w:rsidRPr="006F62B6" w:rsidRDefault="008C629E" w:rsidP="006F62B6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F62B6">
              <w:rPr>
                <w:rStyle w:val="c15"/>
                <w:bCs/>
                <w:color w:val="000000"/>
              </w:rPr>
              <w:t xml:space="preserve"> </w:t>
            </w:r>
            <w:r w:rsidRPr="006F62B6">
              <w:rPr>
                <w:rStyle w:val="c22"/>
                <w:color w:val="000000"/>
              </w:rPr>
              <w:t xml:space="preserve"> 100% - 5 баллов;</w:t>
            </w:r>
          </w:p>
          <w:p w:rsidR="008C629E" w:rsidRPr="006F62B6" w:rsidRDefault="008C629E" w:rsidP="006F62B6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F62B6">
              <w:rPr>
                <w:rStyle w:val="c22"/>
                <w:color w:val="000000"/>
              </w:rPr>
              <w:t>90-99,9% - 4 баллов;</w:t>
            </w:r>
          </w:p>
          <w:p w:rsidR="008C629E" w:rsidRPr="006F62B6" w:rsidRDefault="008C629E" w:rsidP="006F62B6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F62B6">
              <w:rPr>
                <w:rStyle w:val="c22"/>
                <w:color w:val="000000"/>
              </w:rPr>
              <w:t>80-89,9% - 3 балла;</w:t>
            </w:r>
          </w:p>
          <w:p w:rsidR="008C629E" w:rsidRPr="006F62B6" w:rsidRDefault="008C629E" w:rsidP="006F62B6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F62B6">
              <w:rPr>
                <w:rStyle w:val="c22"/>
                <w:color w:val="000000"/>
              </w:rPr>
              <w:t>75-80% - 2 балла;</w:t>
            </w:r>
          </w:p>
          <w:p w:rsidR="008C629E" w:rsidRPr="006F62B6" w:rsidRDefault="008C629E" w:rsidP="006F62B6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proofErr w:type="gramStart"/>
            <w:r w:rsidRPr="006F62B6">
              <w:rPr>
                <w:rStyle w:val="c22"/>
                <w:color w:val="000000"/>
              </w:rPr>
              <w:t>менее</w:t>
            </w:r>
            <w:proofErr w:type="gramEnd"/>
            <w:r w:rsidRPr="006F62B6">
              <w:rPr>
                <w:rStyle w:val="c22"/>
                <w:color w:val="000000"/>
              </w:rPr>
              <w:t xml:space="preserve"> 75% - 1 балл</w:t>
            </w:r>
          </w:p>
        </w:tc>
        <w:tc>
          <w:tcPr>
            <w:tcW w:w="141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Табель посещаемости</w:t>
            </w:r>
          </w:p>
        </w:tc>
        <w:tc>
          <w:tcPr>
            <w:tcW w:w="1326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4" w:type="dxa"/>
          </w:tcPr>
          <w:p w:rsidR="008C629E" w:rsidRPr="006F62B6" w:rsidRDefault="008C629E" w:rsidP="006F62B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предъявляемых к организации предметно-развивающей среды (мобильность, сезонность, безопасность, эстетичность и др.)</w:t>
            </w:r>
          </w:p>
        </w:tc>
        <w:tc>
          <w:tcPr>
            <w:tcW w:w="297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Да-4 баллов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41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учреждения  </w:t>
            </w:r>
          </w:p>
        </w:tc>
        <w:tc>
          <w:tcPr>
            <w:tcW w:w="1326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4" w:type="dxa"/>
          </w:tcPr>
          <w:p w:rsidR="008C629E" w:rsidRPr="006F62B6" w:rsidRDefault="008C629E" w:rsidP="006F62B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психолого-педагогической поддержки развития личности ребенка</w:t>
            </w:r>
          </w:p>
        </w:tc>
        <w:tc>
          <w:tcPr>
            <w:tcW w:w="297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Да – 4 балла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учреждения  </w:t>
            </w:r>
          </w:p>
        </w:tc>
        <w:tc>
          <w:tcPr>
            <w:tcW w:w="1326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4" w:type="dxa"/>
          </w:tcPr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6F62B6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Уровень развития дошкольников по итогам диагностики  </w:t>
            </w:r>
          </w:p>
        </w:tc>
        <w:tc>
          <w:tcPr>
            <w:tcW w:w="2977" w:type="dxa"/>
          </w:tcPr>
          <w:p w:rsidR="008C629E" w:rsidRPr="006F62B6" w:rsidRDefault="008C629E" w:rsidP="006F62B6">
            <w:pPr>
              <w:pStyle w:val="c3"/>
              <w:spacing w:before="0" w:beforeAutospacing="0" w:after="0" w:afterAutospacing="0"/>
            </w:pPr>
            <w:r w:rsidRPr="006F62B6">
              <w:rPr>
                <w:rStyle w:val="c12"/>
                <w:bCs/>
              </w:rPr>
              <w:t>3 балла</w:t>
            </w:r>
            <w:r w:rsidRPr="006F62B6">
              <w:rPr>
                <w:rStyle w:val="c13"/>
              </w:rPr>
              <w:t xml:space="preserve"> – низкий уровень  </w:t>
            </w:r>
          </w:p>
          <w:p w:rsidR="008C629E" w:rsidRPr="006F62B6" w:rsidRDefault="008C629E" w:rsidP="006F62B6">
            <w:pPr>
              <w:pStyle w:val="c3"/>
              <w:spacing w:before="0" w:beforeAutospacing="0" w:after="0" w:afterAutospacing="0"/>
            </w:pPr>
            <w:r w:rsidRPr="006F62B6">
              <w:rPr>
                <w:rStyle w:val="c12"/>
                <w:bCs/>
              </w:rPr>
              <w:t>2 балла</w:t>
            </w:r>
            <w:r w:rsidRPr="006F62B6">
              <w:rPr>
                <w:rStyle w:val="c13"/>
              </w:rPr>
              <w:t xml:space="preserve"> -  средний уровень  </w:t>
            </w:r>
          </w:p>
          <w:p w:rsidR="008C629E" w:rsidRPr="006F62B6" w:rsidRDefault="008C629E" w:rsidP="006F62B6">
            <w:pPr>
              <w:pStyle w:val="c3"/>
              <w:spacing w:before="0" w:beforeAutospacing="0" w:after="0" w:afterAutospacing="0"/>
            </w:pPr>
            <w:r w:rsidRPr="006F62B6">
              <w:rPr>
                <w:rStyle w:val="c12"/>
                <w:bCs/>
              </w:rPr>
              <w:t>1 балл</w:t>
            </w:r>
            <w:r w:rsidRPr="006F62B6">
              <w:rPr>
                <w:rStyle w:val="c13"/>
              </w:rPr>
              <w:t xml:space="preserve"> -  низкий уровень </w:t>
            </w:r>
          </w:p>
          <w:p w:rsidR="008C629E" w:rsidRPr="006F62B6" w:rsidRDefault="008C629E" w:rsidP="006F62B6">
            <w:pPr>
              <w:pStyle w:val="c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8C629E" w:rsidRPr="006F62B6" w:rsidRDefault="008C629E" w:rsidP="006F62B6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F62B6">
              <w:rPr>
                <w:color w:val="000000"/>
              </w:rPr>
              <w:t>3</w:t>
            </w:r>
          </w:p>
        </w:tc>
        <w:tc>
          <w:tcPr>
            <w:tcW w:w="3686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Приказ,   </w:t>
            </w:r>
            <w:proofErr w:type="gramEnd"/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подтверждающий участие</w:t>
            </w:r>
          </w:p>
        </w:tc>
        <w:tc>
          <w:tcPr>
            <w:tcW w:w="1326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884" w:type="dxa"/>
          </w:tcPr>
          <w:p w:rsidR="008C629E" w:rsidRPr="006F62B6" w:rsidRDefault="008C629E" w:rsidP="006F62B6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6F62B6">
              <w:rPr>
                <w:rStyle w:val="c4"/>
                <w:color w:val="000000"/>
              </w:rPr>
              <w:t xml:space="preserve"> </w:t>
            </w:r>
            <w:r w:rsidRPr="006F62B6">
              <w:t>Оснащенность ДОУ учебно-дидактическим и игровым оборудованием на 60% и более.</w:t>
            </w:r>
          </w:p>
        </w:tc>
        <w:tc>
          <w:tcPr>
            <w:tcW w:w="297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  <w:p w:rsidR="008C629E" w:rsidRPr="006F62B6" w:rsidRDefault="008C629E" w:rsidP="006F62B6">
            <w:pPr>
              <w:pStyle w:val="c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Отчет бухгалтерии, образовательной организации </w:t>
            </w:r>
          </w:p>
        </w:tc>
        <w:tc>
          <w:tcPr>
            <w:tcW w:w="1326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4" w:type="dxa"/>
          </w:tcPr>
          <w:p w:rsidR="008C629E" w:rsidRPr="006F62B6" w:rsidRDefault="008C629E" w:rsidP="006F62B6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6F62B6">
              <w:rPr>
                <w:rStyle w:val="c4"/>
                <w:color w:val="000000"/>
              </w:rPr>
              <w:t>Отсутствие долгов по родительской плате</w:t>
            </w:r>
          </w:p>
          <w:p w:rsidR="008C629E" w:rsidRPr="006F62B6" w:rsidRDefault="008C629E" w:rsidP="006F62B6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6F62B6">
              <w:rPr>
                <w:rStyle w:val="c4"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8C629E" w:rsidRPr="006F62B6" w:rsidRDefault="008C629E" w:rsidP="006F62B6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F62B6">
              <w:rPr>
                <w:rStyle w:val="c12"/>
                <w:bCs/>
                <w:color w:val="000000"/>
              </w:rPr>
              <w:t>2 балла</w:t>
            </w:r>
            <w:r w:rsidRPr="006F62B6">
              <w:rPr>
                <w:rStyle w:val="c13"/>
                <w:color w:val="000000"/>
              </w:rPr>
              <w:t> – отсутствие долгов</w:t>
            </w:r>
          </w:p>
          <w:p w:rsidR="008C629E" w:rsidRPr="006F62B6" w:rsidRDefault="008C629E" w:rsidP="006F62B6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F62B6">
              <w:rPr>
                <w:rStyle w:val="c12"/>
                <w:bCs/>
                <w:color w:val="000000"/>
              </w:rPr>
              <w:t>Наличие – 0 баллов</w:t>
            </w:r>
          </w:p>
        </w:tc>
        <w:tc>
          <w:tcPr>
            <w:tcW w:w="141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Отчет бухгалтерии </w:t>
            </w:r>
          </w:p>
        </w:tc>
        <w:tc>
          <w:tcPr>
            <w:tcW w:w="1326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444" w:type="dxa"/>
            <w:gridSpan w:val="2"/>
          </w:tcPr>
          <w:p w:rsidR="008C629E" w:rsidRPr="006F62B6" w:rsidRDefault="008C629E" w:rsidP="006F62B6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4 группе показателей</w:t>
            </w:r>
          </w:p>
        </w:tc>
        <w:tc>
          <w:tcPr>
            <w:tcW w:w="2977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629E" w:rsidRPr="006F62B6" w:rsidRDefault="008C629E" w:rsidP="006F6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29E" w:rsidRPr="006F62B6" w:rsidRDefault="008C629E" w:rsidP="006F6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29E" w:rsidRPr="006F62B6" w:rsidRDefault="008C629E" w:rsidP="006F6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62B6">
        <w:rPr>
          <w:rFonts w:ascii="Times New Roman" w:hAnsi="Times New Roman" w:cs="Times New Roman"/>
          <w:b/>
          <w:sz w:val="24"/>
          <w:szCs w:val="24"/>
        </w:rPr>
        <w:t>Учреждения дополнительного образования</w:t>
      </w:r>
    </w:p>
    <w:p w:rsidR="008C629E" w:rsidRPr="006F62B6" w:rsidRDefault="008C629E" w:rsidP="006F62B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4742"/>
        <w:gridCol w:w="3402"/>
        <w:gridCol w:w="1276"/>
        <w:gridCol w:w="3402"/>
        <w:gridCol w:w="1325"/>
      </w:tblGrid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42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 деятельности учреждений</w:t>
            </w:r>
          </w:p>
        </w:tc>
        <w:tc>
          <w:tcPr>
            <w:tcW w:w="3402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</w:t>
            </w:r>
            <w:proofErr w:type="gramEnd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1276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</w:t>
            </w: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показателю</w:t>
            </w:r>
          </w:p>
        </w:tc>
        <w:tc>
          <w:tcPr>
            <w:tcW w:w="3402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отчетности,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содержащая</w:t>
            </w:r>
            <w:proofErr w:type="gramEnd"/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информацию</w:t>
            </w:r>
            <w:proofErr w:type="gramEnd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  <w:proofErr w:type="gramEnd"/>
          </w:p>
        </w:tc>
        <w:tc>
          <w:tcPr>
            <w:tcW w:w="1325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Периодичность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предоставления</w:t>
            </w:r>
            <w:proofErr w:type="gramEnd"/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отчетов</w:t>
            </w:r>
            <w:proofErr w:type="gramEnd"/>
          </w:p>
        </w:tc>
      </w:tr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42" w:type="dxa"/>
          </w:tcPr>
          <w:p w:rsidR="008C629E" w:rsidRPr="006F62B6" w:rsidRDefault="008C629E" w:rsidP="006F62B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воспитанников от первоначального комплектования, (%)</w:t>
            </w:r>
          </w:p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402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Сохранность:</w:t>
            </w:r>
          </w:p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 95% и более - 7 баллов</w:t>
            </w:r>
          </w:p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93% до 95% -5 баллов</w:t>
            </w:r>
          </w:p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90% - до 93% - 3 балла</w:t>
            </w:r>
          </w:p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85% - до 90% - 2 балла</w:t>
            </w:r>
          </w:p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До 85% - 0 баллов</w:t>
            </w:r>
          </w:p>
        </w:tc>
        <w:tc>
          <w:tcPr>
            <w:tcW w:w="1276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приеме, переводе </w:t>
            </w:r>
            <w:proofErr w:type="gramStart"/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учащихся,  отчет</w:t>
            </w:r>
            <w:proofErr w:type="gramEnd"/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контингента 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2" w:type="dxa"/>
          </w:tcPr>
          <w:p w:rsidR="008C629E" w:rsidRPr="006F62B6" w:rsidRDefault="008C629E" w:rsidP="006F62B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социально-значимых мероприятиях, акциях различного уровня</w:t>
            </w:r>
          </w:p>
        </w:tc>
        <w:tc>
          <w:tcPr>
            <w:tcW w:w="3402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Да – 5 баллов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Нет - 0 баллов</w:t>
            </w:r>
          </w:p>
        </w:tc>
        <w:tc>
          <w:tcPr>
            <w:tcW w:w="1276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учреждения  </w:t>
            </w:r>
          </w:p>
        </w:tc>
        <w:tc>
          <w:tcPr>
            <w:tcW w:w="1325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2" w:type="dxa"/>
          </w:tcPr>
          <w:p w:rsidR="008C629E" w:rsidRPr="006F62B6" w:rsidRDefault="008C629E" w:rsidP="006F62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Эффективное участие учреждения (коллективов, учеников)</w:t>
            </w:r>
            <w:r w:rsidRPr="006F62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62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международных, всероссийских, межрегиональных, областных, районных и </w:t>
            </w:r>
            <w:proofErr w:type="spellStart"/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за полугодие, (да/нет)</w:t>
            </w:r>
          </w:p>
        </w:tc>
        <w:tc>
          <w:tcPr>
            <w:tcW w:w="3402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дипломов, грамот лауреата, 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Дипломов, грамот I, </w:t>
            </w:r>
            <w:r w:rsidRPr="006F6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 итогам конкурсов-5 баллов</w:t>
            </w:r>
          </w:p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 -2 балла, нет- 0 баллов</w:t>
            </w:r>
          </w:p>
        </w:tc>
        <w:tc>
          <w:tcPr>
            <w:tcW w:w="1276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Грамоты, дипломы, благодарности и пр.</w:t>
            </w:r>
          </w:p>
        </w:tc>
        <w:tc>
          <w:tcPr>
            <w:tcW w:w="1325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2" w:type="dxa"/>
          </w:tcPr>
          <w:p w:rsidR="008C629E" w:rsidRPr="006F62B6" w:rsidRDefault="008C629E" w:rsidP="006F6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образовательных программ, учебных планов, пособий, материалов (заданий) для педагогов учреждения, методических материалов для проведения конкурсов, соревнований, смотров, фестивалей и других массовых мероприятий с детьми </w:t>
            </w:r>
          </w:p>
        </w:tc>
        <w:tc>
          <w:tcPr>
            <w:tcW w:w="3402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Да – 5 баллов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планы, пособия, методические материалы  </w:t>
            </w:r>
          </w:p>
        </w:tc>
        <w:tc>
          <w:tcPr>
            <w:tcW w:w="1325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60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2" w:type="dxa"/>
          </w:tcPr>
          <w:p w:rsidR="008C629E" w:rsidRPr="006F62B6" w:rsidRDefault="008C629E" w:rsidP="006F62B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учреждения на публичных мероприятиях в сфере образования (форумах, конференциях, семинарах и др.) в средствах массовой информации *</w:t>
            </w:r>
          </w:p>
        </w:tc>
        <w:tc>
          <w:tcPr>
            <w:tcW w:w="3402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Наличие сертификатов</w:t>
            </w:r>
          </w:p>
        </w:tc>
        <w:tc>
          <w:tcPr>
            <w:tcW w:w="1325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C629E" w:rsidRPr="006F62B6" w:rsidTr="001C40FB">
        <w:tc>
          <w:tcPr>
            <w:tcW w:w="5302" w:type="dxa"/>
            <w:gridSpan w:val="2"/>
          </w:tcPr>
          <w:p w:rsidR="008C629E" w:rsidRPr="006F62B6" w:rsidRDefault="008C629E" w:rsidP="006F62B6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4 группе показателей</w:t>
            </w:r>
          </w:p>
        </w:tc>
        <w:tc>
          <w:tcPr>
            <w:tcW w:w="3402" w:type="dxa"/>
          </w:tcPr>
          <w:p w:rsidR="008C629E" w:rsidRPr="006F62B6" w:rsidRDefault="008C629E" w:rsidP="006F6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8C629E" w:rsidRPr="006F62B6" w:rsidRDefault="008C629E" w:rsidP="006F6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629E" w:rsidRPr="006F62B6" w:rsidRDefault="008C629E" w:rsidP="006F62B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48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884"/>
      </w:tblGrid>
      <w:tr w:rsidR="008C629E" w:rsidRPr="006F62B6" w:rsidTr="001C40FB">
        <w:trPr>
          <w:trHeight w:val="470"/>
        </w:trPr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9E" w:rsidRPr="006F62B6" w:rsidRDefault="008C629E" w:rsidP="006F6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6">
              <w:rPr>
                <w:rFonts w:ascii="Times New Roman" w:hAnsi="Times New Roman" w:cs="Times New Roman"/>
                <w:sz w:val="24"/>
                <w:szCs w:val="24"/>
              </w:rPr>
              <w:t>Совокупная значимость всех критериев в баллах по всем разделам для каждого муниципального учреждения: 100 баллов</w:t>
            </w:r>
          </w:p>
        </w:tc>
      </w:tr>
    </w:tbl>
    <w:p w:rsidR="008C629E" w:rsidRPr="006F62B6" w:rsidRDefault="008C629E" w:rsidP="006F6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2B6">
        <w:rPr>
          <w:rFonts w:ascii="Times New Roman" w:hAnsi="Times New Roman" w:cs="Times New Roman"/>
          <w:sz w:val="24"/>
          <w:szCs w:val="24"/>
        </w:rPr>
        <w:t>* 1 балл = 1 проценту</w:t>
      </w:r>
    </w:p>
    <w:p w:rsidR="006F62B6" w:rsidRDefault="006F62B6" w:rsidP="007A39E4">
      <w:pPr>
        <w:jc w:val="center"/>
        <w:rPr>
          <w:sz w:val="24"/>
          <w:szCs w:val="24"/>
        </w:rPr>
        <w:sectPr w:rsidR="006F62B6" w:rsidSect="006F62B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49C1" w:rsidRDefault="001D49C1" w:rsidP="001D49C1">
      <w:pPr>
        <w:tabs>
          <w:tab w:val="left" w:pos="-284"/>
        </w:tabs>
        <w:spacing w:after="0"/>
        <w:ind w:right="-23"/>
        <w:jc w:val="both"/>
        <w:rPr>
          <w:rFonts w:ascii="Times New Roman" w:hAnsi="Times New Roman"/>
          <w:bCs/>
          <w:sz w:val="24"/>
          <w:szCs w:val="24"/>
        </w:rPr>
      </w:pPr>
    </w:p>
    <w:p w:rsidR="006977E0" w:rsidRPr="006977E0" w:rsidRDefault="003A4CFC" w:rsidP="006977E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977E0" w:rsidRPr="006977E0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  <w:r w:rsidR="000257CD">
        <w:rPr>
          <w:rFonts w:ascii="Times New Roman" w:hAnsi="Times New Roman" w:cs="Times New Roman"/>
          <w:bCs/>
          <w:sz w:val="24"/>
          <w:szCs w:val="24"/>
        </w:rPr>
        <w:t>2</w:t>
      </w:r>
    </w:p>
    <w:p w:rsidR="006977E0" w:rsidRPr="006977E0" w:rsidRDefault="006977E0" w:rsidP="006977E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77E0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6977E0" w:rsidRPr="006977E0" w:rsidRDefault="006977E0" w:rsidP="006977E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77E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6977E0" w:rsidRPr="006977E0" w:rsidRDefault="006977E0" w:rsidP="006977E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77E0">
        <w:rPr>
          <w:rFonts w:ascii="Times New Roman" w:hAnsi="Times New Roman" w:cs="Times New Roman"/>
          <w:bCs/>
          <w:sz w:val="24"/>
          <w:szCs w:val="24"/>
        </w:rPr>
        <w:t>Куйтунский район</w:t>
      </w:r>
    </w:p>
    <w:p w:rsidR="006977E0" w:rsidRPr="006977E0" w:rsidRDefault="006977E0" w:rsidP="006977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77E0">
        <w:rPr>
          <w:rFonts w:ascii="Times New Roman" w:hAnsi="Times New Roman" w:cs="Times New Roman"/>
          <w:bCs/>
          <w:sz w:val="24"/>
          <w:szCs w:val="24"/>
        </w:rPr>
        <w:t>«</w:t>
      </w:r>
      <w:r w:rsidR="008C629E">
        <w:rPr>
          <w:rFonts w:ascii="Times New Roman" w:hAnsi="Times New Roman" w:cs="Times New Roman"/>
          <w:bCs/>
          <w:sz w:val="24"/>
          <w:szCs w:val="24"/>
        </w:rPr>
        <w:t>30</w:t>
      </w:r>
      <w:r w:rsidRPr="006977E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C629E">
        <w:rPr>
          <w:rFonts w:ascii="Times New Roman" w:hAnsi="Times New Roman" w:cs="Times New Roman"/>
          <w:bCs/>
          <w:sz w:val="24"/>
          <w:szCs w:val="24"/>
        </w:rPr>
        <w:t>октября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 w:rsidRPr="006977E0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8C629E">
        <w:rPr>
          <w:rFonts w:ascii="Times New Roman" w:hAnsi="Times New Roman" w:cs="Times New Roman"/>
          <w:bCs/>
          <w:sz w:val="24"/>
          <w:szCs w:val="24"/>
        </w:rPr>
        <w:t>903-п</w:t>
      </w:r>
    </w:p>
    <w:p w:rsidR="006977E0" w:rsidRPr="006977E0" w:rsidRDefault="006977E0" w:rsidP="006977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77E0" w:rsidRPr="006977E0" w:rsidRDefault="006977E0" w:rsidP="006977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77E0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</w:p>
    <w:p w:rsidR="006977E0" w:rsidRDefault="006977E0" w:rsidP="00697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7E0">
        <w:rPr>
          <w:rFonts w:ascii="Times New Roman" w:hAnsi="Times New Roman" w:cs="Times New Roman"/>
          <w:sz w:val="24"/>
          <w:szCs w:val="24"/>
        </w:rPr>
        <w:t xml:space="preserve">премирования руководителей муниципальных образовательных учреждений </w:t>
      </w:r>
    </w:p>
    <w:p w:rsidR="006977E0" w:rsidRPr="006977E0" w:rsidRDefault="006977E0" w:rsidP="00697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77E0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6977E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977E0" w:rsidRPr="006977E0" w:rsidRDefault="006977E0" w:rsidP="00697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7E0" w:rsidRPr="006977E0" w:rsidRDefault="006977E0" w:rsidP="006977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77E0">
        <w:rPr>
          <w:rFonts w:ascii="Times New Roman" w:hAnsi="Times New Roman" w:cs="Times New Roman"/>
          <w:color w:val="000000"/>
          <w:sz w:val="24"/>
          <w:szCs w:val="24"/>
        </w:rPr>
        <w:t>1.Общие положения</w:t>
      </w:r>
    </w:p>
    <w:p w:rsidR="006977E0" w:rsidRPr="006977E0" w:rsidRDefault="006977E0" w:rsidP="006977E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7E0" w:rsidRPr="006977E0" w:rsidRDefault="006977E0" w:rsidP="006977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E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6977E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Настоящий порядок премирования руководителей муниципальных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учреждений </w:t>
      </w:r>
      <w:proofErr w:type="spellStart"/>
      <w:r w:rsidRPr="006977E0">
        <w:rPr>
          <w:rFonts w:ascii="Times New Roman" w:hAnsi="Times New Roman" w:cs="Times New Roman"/>
          <w:sz w:val="24"/>
          <w:szCs w:val="24"/>
        </w:rPr>
        <w:t>Куйтунск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6977E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77E0">
        <w:rPr>
          <w:rFonts w:ascii="Times New Roman" w:hAnsi="Times New Roman" w:cs="Times New Roman"/>
          <w:sz w:val="24"/>
          <w:szCs w:val="24"/>
        </w:rPr>
        <w:t xml:space="preserve"> (далее Учреждение)</w:t>
      </w:r>
      <w:r w:rsidRPr="006977E0">
        <w:rPr>
          <w:rFonts w:ascii="Times New Roman" w:hAnsi="Times New Roman" w:cs="Times New Roman"/>
          <w:color w:val="000000"/>
          <w:sz w:val="24"/>
          <w:szCs w:val="24"/>
        </w:rPr>
        <w:t>, разработан в целях усиления материальной заинтересованности руководителей в повышении эффективности деятельности Учреждения, качестве оказываемых услуг, реализации задач и функций, возложенных на Учреждение.</w:t>
      </w:r>
    </w:p>
    <w:p w:rsidR="006977E0" w:rsidRPr="006977E0" w:rsidRDefault="006977E0" w:rsidP="006977E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977E0" w:rsidRPr="006977E0" w:rsidRDefault="006977E0" w:rsidP="00697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7E0">
        <w:rPr>
          <w:rFonts w:ascii="Times New Roman" w:hAnsi="Times New Roman" w:cs="Times New Roman"/>
          <w:sz w:val="24"/>
          <w:szCs w:val="24"/>
        </w:rPr>
        <w:t>2.Условия премирования руководителя Учреждения</w:t>
      </w:r>
    </w:p>
    <w:p w:rsidR="006977E0" w:rsidRPr="006977E0" w:rsidRDefault="006977E0" w:rsidP="00697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7E0" w:rsidRPr="006977E0" w:rsidRDefault="006977E0" w:rsidP="006977E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77E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2.1. </w:t>
      </w:r>
      <w:r w:rsidRPr="006977E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6977E0">
        <w:rPr>
          <w:rFonts w:ascii="Times New Roman" w:hAnsi="Times New Roman" w:cs="Times New Roman"/>
          <w:sz w:val="24"/>
          <w:szCs w:val="24"/>
          <w:lang w:eastAsia="ar-SA"/>
        </w:rPr>
        <w:t>Руководитель Учреждения премируется по итогам работы полугодия.</w:t>
      </w:r>
    </w:p>
    <w:p w:rsidR="006977E0" w:rsidRPr="006977E0" w:rsidRDefault="006977E0" w:rsidP="006977E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77E0">
        <w:rPr>
          <w:rFonts w:ascii="Times New Roman" w:hAnsi="Times New Roman" w:cs="Times New Roman"/>
          <w:sz w:val="24"/>
          <w:szCs w:val="24"/>
          <w:lang w:eastAsia="ar-SA"/>
        </w:rPr>
        <w:t>2.2.</w:t>
      </w:r>
      <w:r w:rsidRPr="006977E0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Премирование руководителей Учреждений по итогам работы за полугодие производится ежемесячно, начиная со следующего месяца за отчетным периодом. </w:t>
      </w:r>
    </w:p>
    <w:p w:rsidR="006977E0" w:rsidRPr="006977E0" w:rsidRDefault="006977E0" w:rsidP="006977E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77E0">
        <w:rPr>
          <w:rFonts w:ascii="Times New Roman" w:hAnsi="Times New Roman" w:cs="Times New Roman"/>
          <w:sz w:val="24"/>
          <w:szCs w:val="24"/>
          <w:lang w:eastAsia="ar-SA"/>
        </w:rPr>
        <w:t>2.3.</w:t>
      </w:r>
      <w:r w:rsidRPr="006977E0">
        <w:rPr>
          <w:rFonts w:ascii="Times New Roman" w:hAnsi="Times New Roman" w:cs="Times New Roman"/>
          <w:sz w:val="24"/>
          <w:szCs w:val="24"/>
          <w:lang w:eastAsia="ar-SA"/>
        </w:rPr>
        <w:tab/>
        <w:t>Премирование руководителя Учреждения производится по результатам оценки итогов работы Учреждения за соответствующий отчетный период с учетом выполнения показателей эффективности деятельности, личного вклада руководителя в осуществление основных целей и задач, определенных уставом Учреждения, а также выполнения обязанностей, предусмотренных трудовым договором.</w:t>
      </w:r>
    </w:p>
    <w:p w:rsidR="006977E0" w:rsidRPr="006977E0" w:rsidRDefault="006977E0" w:rsidP="006977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E0">
        <w:rPr>
          <w:rFonts w:ascii="Times New Roman" w:hAnsi="Times New Roman" w:cs="Times New Roman"/>
          <w:sz w:val="24"/>
          <w:szCs w:val="24"/>
        </w:rPr>
        <w:t xml:space="preserve">   2.4. Плановые показатели </w:t>
      </w:r>
      <w:r w:rsidRPr="006977E0">
        <w:rPr>
          <w:rFonts w:ascii="Times New Roman" w:hAnsi="Times New Roman" w:cs="Times New Roman"/>
          <w:sz w:val="24"/>
          <w:szCs w:val="24"/>
          <w:lang w:eastAsia="ar-SA"/>
        </w:rPr>
        <w:t>эффективности деятельности</w:t>
      </w:r>
      <w:r w:rsidRPr="006977E0">
        <w:rPr>
          <w:rFonts w:ascii="Times New Roman" w:hAnsi="Times New Roman" w:cs="Times New Roman"/>
          <w:sz w:val="24"/>
          <w:szCs w:val="24"/>
        </w:rPr>
        <w:t xml:space="preserve"> руководителя Учреждения за отчетный период устанавливаются для каждого Учреждения и утверждаются Учредителем.</w:t>
      </w:r>
    </w:p>
    <w:p w:rsidR="006977E0" w:rsidRPr="006977E0" w:rsidRDefault="006977E0" w:rsidP="006977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977E0">
        <w:rPr>
          <w:rFonts w:ascii="Times New Roman" w:hAnsi="Times New Roman" w:cs="Times New Roman"/>
          <w:sz w:val="24"/>
          <w:szCs w:val="24"/>
        </w:rPr>
        <w:t xml:space="preserve">   2.5.</w:t>
      </w:r>
      <w:r w:rsidRPr="006977E0">
        <w:rPr>
          <w:rFonts w:ascii="Times New Roman" w:hAnsi="Times New Roman" w:cs="Times New Roman"/>
          <w:sz w:val="24"/>
          <w:szCs w:val="24"/>
        </w:rPr>
        <w:tab/>
        <w:t>Руководитель Учреждения обязан один раз в полугодие, не позднее последнего рабочего дня полугодия, представлять отчет по форме согласно приложению 1 к порядку с заполнением достигнутых результатов.</w:t>
      </w:r>
    </w:p>
    <w:p w:rsidR="006977E0" w:rsidRPr="006977E0" w:rsidRDefault="006977E0" w:rsidP="00697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E0">
        <w:rPr>
          <w:rFonts w:ascii="Times New Roman" w:hAnsi="Times New Roman" w:cs="Times New Roman"/>
          <w:sz w:val="24"/>
          <w:szCs w:val="24"/>
        </w:rPr>
        <w:t xml:space="preserve">           2.6      Прием отчетов осуществляется секретарем комиссии по оценке выполнения показателей эффективности деятельности руководителями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учреждений</w:t>
      </w:r>
      <w:r w:rsidRPr="0069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7E0">
        <w:rPr>
          <w:rFonts w:ascii="Times New Roman" w:hAnsi="Times New Roman" w:cs="Times New Roman"/>
          <w:sz w:val="24"/>
          <w:szCs w:val="24"/>
        </w:rPr>
        <w:t>Куйтунск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6977E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77E0">
        <w:rPr>
          <w:rFonts w:ascii="Times New Roman" w:hAnsi="Times New Roman" w:cs="Times New Roman"/>
          <w:sz w:val="24"/>
          <w:szCs w:val="24"/>
          <w:lang w:eastAsia="ar-SA"/>
        </w:rPr>
        <w:t xml:space="preserve"> (далее – Комиссия)</w:t>
      </w:r>
      <w:r w:rsidRPr="006977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7E0" w:rsidRPr="006977E0" w:rsidRDefault="006977E0" w:rsidP="006977E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77E0">
        <w:rPr>
          <w:rFonts w:ascii="Times New Roman" w:hAnsi="Times New Roman" w:cs="Times New Roman"/>
          <w:sz w:val="24"/>
          <w:szCs w:val="24"/>
          <w:lang w:eastAsia="ar-SA"/>
        </w:rPr>
        <w:t xml:space="preserve">     2.7   Отчетность должна быть представлена в Комиссию на бумажных носителях. Отчет о выполнении </w:t>
      </w:r>
      <w:r w:rsidRPr="006977E0">
        <w:rPr>
          <w:rFonts w:ascii="Times New Roman" w:hAnsi="Times New Roman" w:cs="Times New Roman"/>
          <w:sz w:val="24"/>
          <w:szCs w:val="24"/>
        </w:rPr>
        <w:t xml:space="preserve">показателей эффективности деятельности руководителями муниципальных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697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7E0">
        <w:rPr>
          <w:rFonts w:ascii="Times New Roman" w:hAnsi="Times New Roman" w:cs="Times New Roman"/>
          <w:sz w:val="24"/>
          <w:szCs w:val="24"/>
        </w:rPr>
        <w:t>Куйтунск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6977E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77E0">
        <w:rPr>
          <w:rFonts w:ascii="Times New Roman" w:hAnsi="Times New Roman" w:cs="Times New Roman"/>
          <w:sz w:val="24"/>
          <w:szCs w:val="24"/>
        </w:rPr>
        <w:t>,</w:t>
      </w:r>
      <w:r w:rsidRPr="006977E0">
        <w:rPr>
          <w:rFonts w:ascii="Times New Roman" w:hAnsi="Times New Roman" w:cs="Times New Roman"/>
          <w:sz w:val="24"/>
          <w:szCs w:val="24"/>
          <w:lang w:eastAsia="ar-SA"/>
        </w:rPr>
        <w:t xml:space="preserve"> подписывается руководителем Учреждения и скрепляется печатью.</w:t>
      </w:r>
    </w:p>
    <w:p w:rsidR="006977E0" w:rsidRPr="00C80CB0" w:rsidRDefault="006977E0" w:rsidP="00697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77E0">
        <w:rPr>
          <w:rFonts w:ascii="Times New Roman" w:hAnsi="Times New Roman" w:cs="Times New Roman"/>
          <w:sz w:val="24"/>
          <w:szCs w:val="24"/>
          <w:lang w:eastAsia="ar-SA"/>
        </w:rPr>
        <w:t>2.8.</w:t>
      </w:r>
      <w:r w:rsidRPr="006977E0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Оценку достигнутого результата выполнения показателей и определение размера премии руководителю Учреждения по итогам работы за отчетный период </w:t>
      </w:r>
      <w:r w:rsidRPr="00C80CB0">
        <w:rPr>
          <w:rFonts w:ascii="Times New Roman" w:hAnsi="Times New Roman" w:cs="Times New Roman"/>
          <w:sz w:val="24"/>
          <w:szCs w:val="24"/>
          <w:lang w:eastAsia="ar-SA"/>
        </w:rPr>
        <w:t>осуществляет Комиссия путем составления соответствующего заключения согласно Приложению 2 к настоящему порядку.</w:t>
      </w:r>
    </w:p>
    <w:p w:rsidR="006977E0" w:rsidRPr="00C80CB0" w:rsidRDefault="006977E0" w:rsidP="006977E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77E0">
        <w:rPr>
          <w:rFonts w:ascii="Times New Roman" w:hAnsi="Times New Roman" w:cs="Times New Roman"/>
          <w:sz w:val="24"/>
          <w:szCs w:val="24"/>
          <w:lang w:eastAsia="ar-SA"/>
        </w:rPr>
        <w:t xml:space="preserve">2.9.  Выплата премии руководителю Учреждения за соответствующий период производится на основании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приказа Управления</w:t>
      </w:r>
      <w:r w:rsidRPr="006977E0">
        <w:rPr>
          <w:rFonts w:ascii="Times New Roman" w:hAnsi="Times New Roman" w:cs="Times New Roman"/>
          <w:sz w:val="24"/>
          <w:szCs w:val="24"/>
          <w:lang w:eastAsia="ar-SA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образования </w:t>
      </w:r>
      <w:r w:rsidRPr="006977E0">
        <w:rPr>
          <w:rFonts w:ascii="Times New Roman" w:hAnsi="Times New Roman" w:cs="Times New Roman"/>
          <w:sz w:val="24"/>
          <w:szCs w:val="24"/>
          <w:lang w:eastAsia="ar-SA"/>
        </w:rPr>
        <w:t xml:space="preserve"> Куйтунский</w:t>
      </w:r>
      <w:proofErr w:type="gramEnd"/>
      <w:r w:rsidRPr="006977E0">
        <w:rPr>
          <w:rFonts w:ascii="Times New Roman" w:hAnsi="Times New Roman" w:cs="Times New Roman"/>
          <w:sz w:val="24"/>
          <w:szCs w:val="24"/>
          <w:lang w:eastAsia="ar-SA"/>
        </w:rPr>
        <w:t xml:space="preserve"> район в соответствии с заключением, </w:t>
      </w:r>
      <w:r w:rsidRPr="00C80CB0">
        <w:rPr>
          <w:rFonts w:ascii="Times New Roman" w:hAnsi="Times New Roman" w:cs="Times New Roman"/>
          <w:sz w:val="24"/>
          <w:szCs w:val="24"/>
          <w:lang w:eastAsia="ar-SA"/>
        </w:rPr>
        <w:t>указанным в пункте 2.8.  настоящего Порядка.</w:t>
      </w:r>
    </w:p>
    <w:p w:rsidR="006977E0" w:rsidRPr="006977E0" w:rsidRDefault="006977E0" w:rsidP="006977E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77E0">
        <w:rPr>
          <w:rFonts w:ascii="Times New Roman" w:hAnsi="Times New Roman" w:cs="Times New Roman"/>
          <w:sz w:val="24"/>
          <w:szCs w:val="24"/>
          <w:lang w:eastAsia="ar-SA"/>
        </w:rPr>
        <w:t xml:space="preserve">2.10. При увольнении руководителя Учреждения по уважительной причине до истечения отчетного периода, премия начисляется за фактически отработанное время. </w:t>
      </w:r>
    </w:p>
    <w:p w:rsidR="006977E0" w:rsidRPr="006977E0" w:rsidRDefault="006977E0" w:rsidP="006977E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77E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 назначении на должность размер премии руководителю устанавливается в соответствии с размером, установленным предыдущему руководителю.</w:t>
      </w:r>
    </w:p>
    <w:p w:rsidR="006977E0" w:rsidRPr="006977E0" w:rsidRDefault="006977E0" w:rsidP="006977E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77E0">
        <w:rPr>
          <w:rFonts w:ascii="Times New Roman" w:hAnsi="Times New Roman" w:cs="Times New Roman"/>
          <w:sz w:val="24"/>
          <w:szCs w:val="24"/>
          <w:lang w:eastAsia="ar-SA"/>
        </w:rPr>
        <w:t xml:space="preserve">   2.11.  Премия руководителю Учреждения не начисляется в следующих случаях: </w:t>
      </w:r>
    </w:p>
    <w:p w:rsidR="006977E0" w:rsidRPr="006977E0" w:rsidRDefault="006977E0" w:rsidP="00697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7E0">
        <w:rPr>
          <w:rFonts w:ascii="Times New Roman" w:hAnsi="Times New Roman" w:cs="Times New Roman"/>
          <w:sz w:val="24"/>
          <w:szCs w:val="24"/>
        </w:rPr>
        <w:t>- наложения дисциплинарного взыскания на руководителя Учреждения за неисполнение или ненадлежащее исполнение по его вине возложенных на него обязанностей и функций в отчетном периоде;</w:t>
      </w:r>
    </w:p>
    <w:p w:rsidR="006977E0" w:rsidRPr="006977E0" w:rsidRDefault="006977E0" w:rsidP="00697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7E0">
        <w:rPr>
          <w:rFonts w:ascii="Times New Roman" w:hAnsi="Times New Roman" w:cs="Times New Roman"/>
          <w:sz w:val="24"/>
          <w:szCs w:val="24"/>
        </w:rPr>
        <w:t xml:space="preserve"> - совершения прогула, оформленных в установленном порядке;</w:t>
      </w:r>
    </w:p>
    <w:p w:rsidR="006977E0" w:rsidRPr="006977E0" w:rsidRDefault="006977E0" w:rsidP="00697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7E0">
        <w:rPr>
          <w:rFonts w:ascii="Times New Roman" w:hAnsi="Times New Roman" w:cs="Times New Roman"/>
          <w:sz w:val="24"/>
          <w:szCs w:val="24"/>
        </w:rPr>
        <w:t>- нанесения руководителем своей деятельностью или бездеятельностью прямого материального ущерба Учреждению;</w:t>
      </w:r>
    </w:p>
    <w:p w:rsidR="006977E0" w:rsidRPr="006977E0" w:rsidRDefault="006977E0" w:rsidP="006977E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77E0">
        <w:rPr>
          <w:rFonts w:ascii="Times New Roman" w:hAnsi="Times New Roman" w:cs="Times New Roman"/>
          <w:sz w:val="24"/>
          <w:szCs w:val="24"/>
          <w:lang w:eastAsia="ar-SA"/>
        </w:rPr>
        <w:t>- наличия фактов недостачи, хищений денежных средств и материальных ценностей руководителем Учреждения, выявленных в отчетном финансовом году.</w:t>
      </w:r>
    </w:p>
    <w:p w:rsidR="006977E0" w:rsidRPr="006977E0" w:rsidRDefault="006977E0" w:rsidP="006977E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6977E0" w:rsidRPr="006977E0" w:rsidRDefault="006977E0" w:rsidP="006977E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977E0">
        <w:rPr>
          <w:rFonts w:ascii="Times New Roman" w:hAnsi="Times New Roman" w:cs="Times New Roman"/>
          <w:sz w:val="24"/>
          <w:szCs w:val="24"/>
          <w:lang w:eastAsia="ar-SA"/>
        </w:rPr>
        <w:t>3. Порядок оценки выполнения показателей эффективности деятельности, размер и порядок премирования руководителей Учреждений</w:t>
      </w:r>
    </w:p>
    <w:p w:rsidR="006977E0" w:rsidRPr="006977E0" w:rsidRDefault="006977E0" w:rsidP="006977E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977E0" w:rsidRPr="006977E0" w:rsidRDefault="006977E0" w:rsidP="006977E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77E0">
        <w:rPr>
          <w:rFonts w:ascii="Times New Roman" w:hAnsi="Times New Roman" w:cs="Times New Roman"/>
          <w:sz w:val="24"/>
          <w:szCs w:val="24"/>
          <w:lang w:eastAsia="ar-SA"/>
        </w:rPr>
        <w:t>3.1.</w:t>
      </w:r>
      <w:r w:rsidRPr="006977E0">
        <w:rPr>
          <w:rFonts w:ascii="Times New Roman" w:hAnsi="Times New Roman" w:cs="Times New Roman"/>
          <w:sz w:val="24"/>
          <w:szCs w:val="24"/>
          <w:lang w:eastAsia="ar-SA"/>
        </w:rPr>
        <w:tab/>
        <w:t>Премирование руководителя Учреждения за отчетный период осуществляется в следующем порядке.</w:t>
      </w:r>
    </w:p>
    <w:p w:rsidR="006977E0" w:rsidRPr="006977E0" w:rsidRDefault="006977E0" w:rsidP="006977E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77E0">
        <w:rPr>
          <w:rFonts w:ascii="Times New Roman" w:hAnsi="Times New Roman" w:cs="Times New Roman"/>
          <w:sz w:val="24"/>
          <w:szCs w:val="24"/>
          <w:lang w:eastAsia="ar-SA"/>
        </w:rPr>
        <w:t>Выполнение п</w:t>
      </w:r>
      <w:r w:rsidRPr="006977E0">
        <w:rPr>
          <w:rFonts w:ascii="Times New Roman" w:hAnsi="Times New Roman" w:cs="Times New Roman"/>
          <w:sz w:val="24"/>
          <w:szCs w:val="24"/>
        </w:rPr>
        <w:t>оказателей эффективности деятельности,</w:t>
      </w:r>
      <w:r w:rsidRPr="006977E0">
        <w:rPr>
          <w:rFonts w:ascii="Times New Roman" w:hAnsi="Times New Roman" w:cs="Times New Roman"/>
          <w:sz w:val="24"/>
          <w:szCs w:val="24"/>
          <w:lang w:eastAsia="ar-SA"/>
        </w:rPr>
        <w:t xml:space="preserve"> установленных на полугодие,</w:t>
      </w:r>
      <w:r w:rsidRPr="006977E0">
        <w:rPr>
          <w:rFonts w:ascii="Times New Roman" w:hAnsi="Times New Roman" w:cs="Times New Roman"/>
          <w:sz w:val="24"/>
          <w:szCs w:val="24"/>
        </w:rPr>
        <w:t xml:space="preserve"> руководителем Учреждения</w:t>
      </w:r>
      <w:r w:rsidRPr="006977E0">
        <w:rPr>
          <w:rFonts w:ascii="Times New Roman" w:hAnsi="Times New Roman" w:cs="Times New Roman"/>
          <w:sz w:val="24"/>
          <w:szCs w:val="24"/>
          <w:lang w:eastAsia="ar-SA"/>
        </w:rPr>
        <w:t xml:space="preserve"> оценивается в баллах и является основанием для установления премии.</w:t>
      </w:r>
    </w:p>
    <w:p w:rsidR="006977E0" w:rsidRPr="006977E0" w:rsidRDefault="006977E0" w:rsidP="006977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77E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Комиссия на основе отчета руководителя Учреждения, документов, подтверждающих достижение показателей эффективности деятельности, определяет</w:t>
      </w:r>
      <w:r w:rsidRPr="006977E0">
        <w:rPr>
          <w:rFonts w:ascii="Times New Roman" w:hAnsi="Times New Roman" w:cs="Times New Roman"/>
          <w:sz w:val="24"/>
          <w:szCs w:val="24"/>
          <w:lang w:eastAsia="ar-SA"/>
        </w:rPr>
        <w:t xml:space="preserve"> степень выполнения показателей за отчетный период, которая оценивается определенной суммой баллов.</w:t>
      </w:r>
    </w:p>
    <w:p w:rsidR="006977E0" w:rsidRPr="006977E0" w:rsidRDefault="006977E0" w:rsidP="006977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6977E0">
        <w:rPr>
          <w:rFonts w:ascii="Times New Roman" w:hAnsi="Times New Roman" w:cs="Times New Roman"/>
          <w:sz w:val="24"/>
          <w:szCs w:val="24"/>
          <w:lang w:eastAsia="ar-SA"/>
        </w:rPr>
        <w:t>При максимальной сумме баллов, соответствующей выполнению всех показателей эффективности деятельности, размер премии руководителя Учреждения за отчетный период равен 100 процентам должностного оклада.</w:t>
      </w:r>
      <w:r w:rsidRPr="006977E0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 </w:t>
      </w:r>
    </w:p>
    <w:p w:rsidR="006977E0" w:rsidRPr="006977E0" w:rsidRDefault="006977E0" w:rsidP="006977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77E0">
        <w:rPr>
          <w:rFonts w:ascii="Times New Roman" w:hAnsi="Times New Roman" w:cs="Times New Roman"/>
          <w:sz w:val="24"/>
          <w:szCs w:val="24"/>
          <w:lang w:eastAsia="ar-SA"/>
        </w:rPr>
        <w:t>При начислении Комиссией более низкой суммы баллов, премия руководителя Учреждения снижается в тех же пропорциях.</w:t>
      </w:r>
    </w:p>
    <w:p w:rsidR="006977E0" w:rsidRPr="006977E0" w:rsidRDefault="00F83681" w:rsidP="006977E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3.2</w:t>
      </w:r>
      <w:r w:rsidR="006977E0" w:rsidRPr="006977E0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6977E0" w:rsidRPr="006977E0">
        <w:rPr>
          <w:rFonts w:ascii="Times New Roman" w:hAnsi="Times New Roman" w:cs="Times New Roman"/>
          <w:sz w:val="24"/>
          <w:szCs w:val="24"/>
          <w:lang w:eastAsia="ar-SA"/>
        </w:rPr>
        <w:tab/>
        <w:t>Неиспользованные средства премиального фонда руководителя Учреждения за отчетный период могут быть направлены на выплаты стимулирующего характера работникам Учреждения.</w:t>
      </w:r>
    </w:p>
    <w:p w:rsidR="006977E0" w:rsidRPr="007957D1" w:rsidRDefault="006977E0" w:rsidP="006977E0">
      <w:pPr>
        <w:jc w:val="both"/>
        <w:rPr>
          <w:color w:val="000000"/>
        </w:rPr>
      </w:pPr>
      <w:r w:rsidRPr="007957D1">
        <w:rPr>
          <w:color w:val="000000"/>
        </w:rPr>
        <w:t xml:space="preserve"> </w:t>
      </w:r>
      <w:r w:rsidRPr="007957D1">
        <w:rPr>
          <w:color w:val="000000"/>
        </w:rPr>
        <w:tab/>
      </w:r>
      <w:r w:rsidRPr="007957D1">
        <w:rPr>
          <w:color w:val="000000"/>
        </w:rPr>
        <w:tab/>
      </w:r>
      <w:r w:rsidRPr="007957D1">
        <w:rPr>
          <w:color w:val="000000"/>
        </w:rPr>
        <w:tab/>
      </w:r>
      <w:r w:rsidRPr="007957D1">
        <w:rPr>
          <w:color w:val="000000"/>
        </w:rPr>
        <w:tab/>
      </w:r>
      <w:r w:rsidRPr="007957D1">
        <w:rPr>
          <w:color w:val="000000"/>
        </w:rPr>
        <w:tab/>
      </w:r>
      <w:r w:rsidRPr="007957D1">
        <w:rPr>
          <w:color w:val="000000"/>
        </w:rPr>
        <w:tab/>
      </w:r>
      <w:r w:rsidRPr="007957D1">
        <w:rPr>
          <w:color w:val="000000"/>
        </w:rPr>
        <w:tab/>
      </w:r>
      <w:r w:rsidRPr="007957D1">
        <w:rPr>
          <w:color w:val="000000"/>
        </w:rPr>
        <w:tab/>
      </w:r>
      <w:r w:rsidRPr="007957D1">
        <w:rPr>
          <w:color w:val="000000"/>
        </w:rPr>
        <w:tab/>
      </w:r>
      <w:r w:rsidRPr="007957D1">
        <w:rPr>
          <w:color w:val="000000"/>
        </w:rPr>
        <w:tab/>
      </w:r>
      <w:r w:rsidRPr="007957D1">
        <w:rPr>
          <w:color w:val="000000"/>
        </w:rPr>
        <w:tab/>
      </w:r>
    </w:p>
    <w:p w:rsidR="006977E0" w:rsidRDefault="006977E0" w:rsidP="006977E0">
      <w:pPr>
        <w:pStyle w:val="a5"/>
        <w:spacing w:after="0"/>
        <w:jc w:val="right"/>
      </w:pPr>
    </w:p>
    <w:p w:rsidR="006977E0" w:rsidRPr="00795A4B" w:rsidRDefault="006977E0" w:rsidP="006977E0">
      <w:pPr>
        <w:pStyle w:val="a5"/>
        <w:spacing w:after="0"/>
        <w:jc w:val="right"/>
      </w:pPr>
      <w:r>
        <w:t xml:space="preserve"> </w:t>
      </w:r>
    </w:p>
    <w:p w:rsidR="006977E0" w:rsidRDefault="006977E0" w:rsidP="006977E0">
      <w:pPr>
        <w:jc w:val="center"/>
        <w:rPr>
          <w:sz w:val="28"/>
          <w:szCs w:val="28"/>
        </w:rPr>
      </w:pPr>
    </w:p>
    <w:p w:rsidR="006977E0" w:rsidRDefault="006977E0" w:rsidP="006977E0">
      <w:pPr>
        <w:jc w:val="center"/>
        <w:rPr>
          <w:sz w:val="28"/>
          <w:szCs w:val="28"/>
        </w:rPr>
      </w:pPr>
    </w:p>
    <w:p w:rsidR="006977E0" w:rsidRPr="005672C3" w:rsidRDefault="006977E0" w:rsidP="006977E0">
      <w:pPr>
        <w:jc w:val="center"/>
        <w:rPr>
          <w:sz w:val="28"/>
          <w:szCs w:val="28"/>
        </w:rPr>
      </w:pPr>
    </w:p>
    <w:p w:rsidR="006977E0" w:rsidRPr="005672C3" w:rsidRDefault="006977E0" w:rsidP="006977E0">
      <w:pPr>
        <w:jc w:val="center"/>
        <w:rPr>
          <w:sz w:val="28"/>
          <w:szCs w:val="28"/>
        </w:rPr>
      </w:pPr>
    </w:p>
    <w:p w:rsidR="006977E0" w:rsidRDefault="006977E0" w:rsidP="006977E0">
      <w:pPr>
        <w:jc w:val="center"/>
      </w:pPr>
      <w:r>
        <w:t xml:space="preserve">                                                                                                              </w:t>
      </w:r>
    </w:p>
    <w:p w:rsidR="006977E0" w:rsidRDefault="006977E0" w:rsidP="006977E0">
      <w:pPr>
        <w:jc w:val="center"/>
      </w:pPr>
    </w:p>
    <w:p w:rsidR="006977E0" w:rsidRDefault="006977E0" w:rsidP="006977E0">
      <w:pPr>
        <w:jc w:val="center"/>
      </w:pPr>
    </w:p>
    <w:p w:rsidR="006977E0" w:rsidRDefault="006977E0" w:rsidP="006977E0">
      <w:pPr>
        <w:jc w:val="center"/>
      </w:pPr>
    </w:p>
    <w:p w:rsidR="006977E0" w:rsidRDefault="006977E0" w:rsidP="006977E0">
      <w:pPr>
        <w:jc w:val="center"/>
      </w:pPr>
    </w:p>
    <w:p w:rsidR="006977E0" w:rsidRPr="006977E0" w:rsidRDefault="00C80CB0" w:rsidP="006977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6977E0" w:rsidRPr="006977E0">
        <w:rPr>
          <w:rFonts w:ascii="Times New Roman" w:hAnsi="Times New Roman" w:cs="Times New Roman"/>
        </w:rPr>
        <w:t>риложение 1 к Порядку</w:t>
      </w:r>
    </w:p>
    <w:p w:rsidR="006977E0" w:rsidRPr="006977E0" w:rsidRDefault="006977E0" w:rsidP="006977E0">
      <w:pPr>
        <w:jc w:val="right"/>
        <w:rPr>
          <w:rFonts w:ascii="Times New Roman" w:hAnsi="Times New Roman" w:cs="Times New Roman"/>
          <w:color w:val="FF0000"/>
        </w:rPr>
      </w:pPr>
    </w:p>
    <w:p w:rsidR="006977E0" w:rsidRPr="006977E0" w:rsidRDefault="006977E0" w:rsidP="006977E0">
      <w:pPr>
        <w:jc w:val="right"/>
        <w:rPr>
          <w:rFonts w:ascii="Times New Roman" w:hAnsi="Times New Roman" w:cs="Times New Roman"/>
          <w:color w:val="FF0000"/>
        </w:rPr>
      </w:pPr>
    </w:p>
    <w:p w:rsidR="006977E0" w:rsidRPr="006977E0" w:rsidRDefault="006977E0" w:rsidP="006977E0">
      <w:pPr>
        <w:jc w:val="right"/>
        <w:rPr>
          <w:rFonts w:ascii="Times New Roman" w:hAnsi="Times New Roman" w:cs="Times New Roman"/>
          <w:color w:val="FF0000"/>
        </w:rPr>
      </w:pPr>
    </w:p>
    <w:p w:rsidR="006977E0" w:rsidRPr="006977E0" w:rsidRDefault="006977E0" w:rsidP="006977E0">
      <w:pPr>
        <w:pStyle w:val="Heading"/>
        <w:jc w:val="center"/>
        <w:rPr>
          <w:rFonts w:ascii="Times New Roman" w:hAnsi="Times New Roman"/>
          <w:b w:val="0"/>
        </w:rPr>
      </w:pPr>
      <w:r w:rsidRPr="006977E0">
        <w:rPr>
          <w:rFonts w:ascii="Times New Roman" w:hAnsi="Times New Roman"/>
          <w:b w:val="0"/>
        </w:rPr>
        <w:t>ФОРМА ОТЧЕТА</w:t>
      </w:r>
    </w:p>
    <w:p w:rsidR="006977E0" w:rsidRPr="006977E0" w:rsidRDefault="006977E0" w:rsidP="006977E0">
      <w:pPr>
        <w:jc w:val="center"/>
        <w:rPr>
          <w:rFonts w:ascii="Times New Roman" w:hAnsi="Times New Roman" w:cs="Times New Roman"/>
        </w:rPr>
      </w:pPr>
      <w:r w:rsidRPr="006977E0">
        <w:rPr>
          <w:rFonts w:ascii="Times New Roman" w:hAnsi="Times New Roman" w:cs="Times New Roman"/>
          <w:lang w:eastAsia="ar-SA"/>
        </w:rPr>
        <w:t xml:space="preserve">о выполнении </w:t>
      </w:r>
      <w:r w:rsidRPr="006977E0">
        <w:rPr>
          <w:rFonts w:ascii="Times New Roman" w:hAnsi="Times New Roman" w:cs="Times New Roman"/>
        </w:rPr>
        <w:t xml:space="preserve">показателей  эффективности деятельности руководителями муниципальных </w:t>
      </w:r>
      <w:r w:rsidR="00C80CB0">
        <w:rPr>
          <w:rFonts w:ascii="Times New Roman" w:hAnsi="Times New Roman" w:cs="Times New Roman"/>
        </w:rPr>
        <w:t>образовательных учреждений</w:t>
      </w:r>
      <w:r w:rsidRPr="006977E0">
        <w:rPr>
          <w:rFonts w:ascii="Times New Roman" w:hAnsi="Times New Roman" w:cs="Times New Roman"/>
        </w:rPr>
        <w:t xml:space="preserve"> </w:t>
      </w:r>
      <w:proofErr w:type="spellStart"/>
      <w:r w:rsidRPr="006977E0">
        <w:rPr>
          <w:rFonts w:ascii="Times New Roman" w:hAnsi="Times New Roman" w:cs="Times New Roman"/>
        </w:rPr>
        <w:t>Куйтунск</w:t>
      </w:r>
      <w:r w:rsidR="00C80CB0">
        <w:rPr>
          <w:rFonts w:ascii="Times New Roman" w:hAnsi="Times New Roman" w:cs="Times New Roman"/>
        </w:rPr>
        <w:t>ого</w:t>
      </w:r>
      <w:proofErr w:type="spellEnd"/>
      <w:r w:rsidRPr="006977E0">
        <w:rPr>
          <w:rFonts w:ascii="Times New Roman" w:hAnsi="Times New Roman" w:cs="Times New Roman"/>
        </w:rPr>
        <w:t xml:space="preserve"> район</w:t>
      </w:r>
      <w:r w:rsidR="00C80CB0">
        <w:rPr>
          <w:rFonts w:ascii="Times New Roman" w:hAnsi="Times New Roman" w:cs="Times New Roman"/>
        </w:rPr>
        <w:t>а</w:t>
      </w:r>
      <w:r w:rsidRPr="006977E0">
        <w:rPr>
          <w:rFonts w:ascii="Times New Roman" w:hAnsi="Times New Roman" w:cs="Times New Roman"/>
        </w:rPr>
        <w:t xml:space="preserve"> ______________________________________________________</w:t>
      </w:r>
    </w:p>
    <w:p w:rsidR="006977E0" w:rsidRPr="006977E0" w:rsidRDefault="006977E0" w:rsidP="006977E0">
      <w:pPr>
        <w:jc w:val="center"/>
        <w:rPr>
          <w:rFonts w:ascii="Times New Roman" w:hAnsi="Times New Roman" w:cs="Times New Roman"/>
        </w:rPr>
      </w:pPr>
    </w:p>
    <w:p w:rsidR="006977E0" w:rsidRPr="006977E0" w:rsidRDefault="006977E0" w:rsidP="006977E0">
      <w:pPr>
        <w:jc w:val="center"/>
        <w:rPr>
          <w:rFonts w:ascii="Times New Roman" w:hAnsi="Times New Roman" w:cs="Times New Roman"/>
        </w:rPr>
      </w:pPr>
      <w:r w:rsidRPr="006977E0">
        <w:rPr>
          <w:rFonts w:ascii="Times New Roman" w:hAnsi="Times New Roman" w:cs="Times New Roman"/>
        </w:rPr>
        <w:t>(наименование Учреждения)</w:t>
      </w:r>
    </w:p>
    <w:p w:rsidR="006977E0" w:rsidRPr="006977E0" w:rsidRDefault="006977E0" w:rsidP="006977E0">
      <w:pPr>
        <w:jc w:val="center"/>
        <w:rPr>
          <w:rFonts w:ascii="Times New Roman" w:hAnsi="Times New Roman" w:cs="Times New Roman"/>
        </w:rPr>
      </w:pPr>
    </w:p>
    <w:tbl>
      <w:tblPr>
        <w:tblW w:w="9348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1692"/>
        <w:gridCol w:w="1276"/>
        <w:gridCol w:w="1637"/>
        <w:gridCol w:w="1519"/>
        <w:gridCol w:w="1531"/>
      </w:tblGrid>
      <w:tr w:rsidR="006977E0" w:rsidRPr="006977E0" w:rsidTr="001C40FB"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6977E0" w:rsidRPr="006977E0" w:rsidRDefault="006977E0" w:rsidP="001C40FB">
            <w:pPr>
              <w:jc w:val="center"/>
              <w:rPr>
                <w:rFonts w:ascii="Times New Roman" w:hAnsi="Times New Roman" w:cs="Times New Roman"/>
              </w:rPr>
            </w:pPr>
            <w:r w:rsidRPr="006977E0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77E0" w:rsidRPr="006977E0" w:rsidRDefault="006977E0" w:rsidP="001C40FB">
            <w:pPr>
              <w:jc w:val="center"/>
              <w:rPr>
                <w:rFonts w:ascii="Times New Roman" w:hAnsi="Times New Roman" w:cs="Times New Roman"/>
              </w:rPr>
            </w:pPr>
            <w:r w:rsidRPr="006977E0">
              <w:rPr>
                <w:rFonts w:ascii="Times New Roman" w:hAnsi="Times New Roman" w:cs="Times New Roman"/>
              </w:rPr>
              <w:t>Критерий оценки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77E0" w:rsidRPr="006977E0" w:rsidRDefault="006977E0" w:rsidP="001C40FB">
            <w:pPr>
              <w:jc w:val="center"/>
              <w:rPr>
                <w:rFonts w:ascii="Times New Roman" w:hAnsi="Times New Roman" w:cs="Times New Roman"/>
              </w:rPr>
            </w:pPr>
            <w:r w:rsidRPr="006977E0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77E0" w:rsidRPr="006977E0" w:rsidRDefault="006977E0" w:rsidP="001C40FB">
            <w:pPr>
              <w:jc w:val="center"/>
              <w:rPr>
                <w:rFonts w:ascii="Times New Roman" w:hAnsi="Times New Roman" w:cs="Times New Roman"/>
              </w:rPr>
            </w:pPr>
            <w:r w:rsidRPr="006977E0">
              <w:rPr>
                <w:rFonts w:ascii="Times New Roman" w:hAnsi="Times New Roman" w:cs="Times New Roman"/>
              </w:rPr>
              <w:t>Плановое значение критерия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77E0" w:rsidRPr="006977E0" w:rsidRDefault="006977E0" w:rsidP="001C40FB">
            <w:pPr>
              <w:jc w:val="center"/>
              <w:rPr>
                <w:rFonts w:ascii="Times New Roman" w:hAnsi="Times New Roman" w:cs="Times New Roman"/>
              </w:rPr>
            </w:pPr>
            <w:r w:rsidRPr="006977E0">
              <w:rPr>
                <w:rFonts w:ascii="Times New Roman" w:hAnsi="Times New Roman" w:cs="Times New Roman"/>
              </w:rPr>
              <w:t xml:space="preserve">Фактическое значение критерия 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77E0" w:rsidRPr="006977E0" w:rsidRDefault="006977E0" w:rsidP="001C40FB">
            <w:pPr>
              <w:jc w:val="center"/>
              <w:rPr>
                <w:rFonts w:ascii="Times New Roman" w:hAnsi="Times New Roman" w:cs="Times New Roman"/>
              </w:rPr>
            </w:pPr>
            <w:r w:rsidRPr="006977E0">
              <w:rPr>
                <w:rFonts w:ascii="Times New Roman" w:hAnsi="Times New Roman" w:cs="Times New Roman"/>
              </w:rPr>
              <w:t xml:space="preserve">Бал по показателю </w:t>
            </w:r>
          </w:p>
        </w:tc>
      </w:tr>
      <w:tr w:rsidR="006977E0" w:rsidRPr="006977E0" w:rsidTr="001C40FB">
        <w:tc>
          <w:tcPr>
            <w:tcW w:w="1693" w:type="dxa"/>
          </w:tcPr>
          <w:p w:rsidR="006977E0" w:rsidRPr="006977E0" w:rsidRDefault="006977E0" w:rsidP="001C4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auto"/>
          </w:tcPr>
          <w:p w:rsidR="006977E0" w:rsidRPr="006977E0" w:rsidRDefault="006977E0" w:rsidP="001C4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977E0" w:rsidRPr="006977E0" w:rsidRDefault="006977E0" w:rsidP="001C4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shd w:val="clear" w:color="auto" w:fill="auto"/>
          </w:tcPr>
          <w:p w:rsidR="006977E0" w:rsidRPr="006977E0" w:rsidRDefault="006977E0" w:rsidP="001C4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shd w:val="clear" w:color="auto" w:fill="auto"/>
          </w:tcPr>
          <w:p w:rsidR="006977E0" w:rsidRPr="006977E0" w:rsidRDefault="006977E0" w:rsidP="001C4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:rsidR="006977E0" w:rsidRPr="006977E0" w:rsidRDefault="006977E0" w:rsidP="001C40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7E0" w:rsidRPr="006977E0" w:rsidTr="001C40FB">
        <w:tc>
          <w:tcPr>
            <w:tcW w:w="1693" w:type="dxa"/>
          </w:tcPr>
          <w:p w:rsidR="006977E0" w:rsidRPr="006977E0" w:rsidRDefault="006977E0" w:rsidP="001C4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auto"/>
          </w:tcPr>
          <w:p w:rsidR="006977E0" w:rsidRPr="006977E0" w:rsidRDefault="006977E0" w:rsidP="001C4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977E0" w:rsidRPr="006977E0" w:rsidRDefault="006977E0" w:rsidP="001C4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shd w:val="clear" w:color="auto" w:fill="auto"/>
          </w:tcPr>
          <w:p w:rsidR="006977E0" w:rsidRPr="006977E0" w:rsidRDefault="006977E0" w:rsidP="001C4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shd w:val="clear" w:color="auto" w:fill="auto"/>
          </w:tcPr>
          <w:p w:rsidR="006977E0" w:rsidRPr="006977E0" w:rsidRDefault="006977E0" w:rsidP="001C4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:rsidR="006977E0" w:rsidRPr="006977E0" w:rsidRDefault="006977E0" w:rsidP="001C40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7E0" w:rsidRPr="006977E0" w:rsidTr="001C40FB">
        <w:tc>
          <w:tcPr>
            <w:tcW w:w="1693" w:type="dxa"/>
          </w:tcPr>
          <w:p w:rsidR="006977E0" w:rsidRPr="006977E0" w:rsidRDefault="006977E0" w:rsidP="001C4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auto"/>
          </w:tcPr>
          <w:p w:rsidR="006977E0" w:rsidRPr="006977E0" w:rsidRDefault="006977E0" w:rsidP="001C4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977E0" w:rsidRPr="006977E0" w:rsidRDefault="006977E0" w:rsidP="001C4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shd w:val="clear" w:color="auto" w:fill="auto"/>
          </w:tcPr>
          <w:p w:rsidR="006977E0" w:rsidRPr="006977E0" w:rsidRDefault="006977E0" w:rsidP="001C4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shd w:val="clear" w:color="auto" w:fill="auto"/>
          </w:tcPr>
          <w:p w:rsidR="006977E0" w:rsidRPr="006977E0" w:rsidRDefault="006977E0" w:rsidP="001C4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:rsidR="006977E0" w:rsidRPr="006977E0" w:rsidRDefault="006977E0" w:rsidP="001C40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7E0" w:rsidRPr="006977E0" w:rsidTr="001C40FB">
        <w:tc>
          <w:tcPr>
            <w:tcW w:w="1693" w:type="dxa"/>
          </w:tcPr>
          <w:p w:rsidR="006977E0" w:rsidRPr="006977E0" w:rsidRDefault="006977E0" w:rsidP="001C40FB">
            <w:pPr>
              <w:jc w:val="center"/>
              <w:rPr>
                <w:rFonts w:ascii="Times New Roman" w:hAnsi="Times New Roman" w:cs="Times New Roman"/>
              </w:rPr>
            </w:pPr>
            <w:r w:rsidRPr="006977E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92" w:type="dxa"/>
            <w:shd w:val="clear" w:color="auto" w:fill="auto"/>
          </w:tcPr>
          <w:p w:rsidR="006977E0" w:rsidRPr="006977E0" w:rsidRDefault="006977E0" w:rsidP="001C40FB">
            <w:pPr>
              <w:jc w:val="center"/>
              <w:rPr>
                <w:rFonts w:ascii="Times New Roman" w:hAnsi="Times New Roman" w:cs="Times New Roman"/>
              </w:rPr>
            </w:pPr>
            <w:r w:rsidRPr="006977E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977E0" w:rsidRPr="006977E0" w:rsidRDefault="006977E0" w:rsidP="001C40FB">
            <w:pPr>
              <w:jc w:val="center"/>
              <w:rPr>
                <w:rFonts w:ascii="Times New Roman" w:hAnsi="Times New Roman" w:cs="Times New Roman"/>
              </w:rPr>
            </w:pPr>
            <w:r w:rsidRPr="006977E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37" w:type="dxa"/>
            <w:shd w:val="clear" w:color="auto" w:fill="auto"/>
          </w:tcPr>
          <w:p w:rsidR="006977E0" w:rsidRPr="006977E0" w:rsidRDefault="006977E0" w:rsidP="001C40FB">
            <w:pPr>
              <w:jc w:val="center"/>
              <w:rPr>
                <w:rFonts w:ascii="Times New Roman" w:hAnsi="Times New Roman" w:cs="Times New Roman"/>
              </w:rPr>
            </w:pPr>
            <w:r w:rsidRPr="006977E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19" w:type="dxa"/>
            <w:shd w:val="clear" w:color="auto" w:fill="auto"/>
          </w:tcPr>
          <w:p w:rsidR="006977E0" w:rsidRPr="006977E0" w:rsidRDefault="006977E0" w:rsidP="001C40FB">
            <w:pPr>
              <w:jc w:val="center"/>
              <w:rPr>
                <w:rFonts w:ascii="Times New Roman" w:hAnsi="Times New Roman" w:cs="Times New Roman"/>
              </w:rPr>
            </w:pPr>
            <w:r w:rsidRPr="006977E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31" w:type="dxa"/>
            <w:shd w:val="clear" w:color="auto" w:fill="auto"/>
          </w:tcPr>
          <w:p w:rsidR="006977E0" w:rsidRPr="006977E0" w:rsidRDefault="006977E0" w:rsidP="001C40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77E0" w:rsidRPr="006977E0" w:rsidRDefault="006977E0" w:rsidP="006977E0">
      <w:pPr>
        <w:jc w:val="center"/>
        <w:rPr>
          <w:rFonts w:ascii="Times New Roman" w:hAnsi="Times New Roman" w:cs="Times New Roman"/>
        </w:rPr>
      </w:pPr>
    </w:p>
    <w:p w:rsidR="006977E0" w:rsidRDefault="006977E0" w:rsidP="006977E0">
      <w:pPr>
        <w:jc w:val="right"/>
        <w:rPr>
          <w:rFonts w:ascii="Times New Roman" w:hAnsi="Times New Roman" w:cs="Times New Roman"/>
          <w:color w:val="FF0000"/>
        </w:rPr>
      </w:pPr>
    </w:p>
    <w:p w:rsidR="00C80CB0" w:rsidRDefault="00C80CB0" w:rsidP="006977E0">
      <w:pPr>
        <w:jc w:val="right"/>
        <w:rPr>
          <w:rFonts w:ascii="Times New Roman" w:hAnsi="Times New Roman" w:cs="Times New Roman"/>
          <w:color w:val="FF0000"/>
        </w:rPr>
      </w:pPr>
    </w:p>
    <w:p w:rsidR="00C80CB0" w:rsidRDefault="00C80CB0" w:rsidP="006977E0">
      <w:pPr>
        <w:jc w:val="right"/>
        <w:rPr>
          <w:rFonts w:ascii="Times New Roman" w:hAnsi="Times New Roman" w:cs="Times New Roman"/>
          <w:color w:val="FF0000"/>
        </w:rPr>
      </w:pPr>
    </w:p>
    <w:p w:rsidR="00C80CB0" w:rsidRDefault="00C80CB0" w:rsidP="006977E0">
      <w:pPr>
        <w:jc w:val="right"/>
        <w:rPr>
          <w:rFonts w:ascii="Times New Roman" w:hAnsi="Times New Roman" w:cs="Times New Roman"/>
          <w:color w:val="FF0000"/>
        </w:rPr>
      </w:pPr>
    </w:p>
    <w:p w:rsidR="00C80CB0" w:rsidRDefault="00C80CB0" w:rsidP="006977E0">
      <w:pPr>
        <w:jc w:val="right"/>
        <w:rPr>
          <w:rFonts w:ascii="Times New Roman" w:hAnsi="Times New Roman" w:cs="Times New Roman"/>
          <w:color w:val="FF0000"/>
        </w:rPr>
      </w:pPr>
    </w:p>
    <w:p w:rsidR="00C80CB0" w:rsidRDefault="00C80CB0" w:rsidP="006977E0">
      <w:pPr>
        <w:jc w:val="right"/>
        <w:rPr>
          <w:rFonts w:ascii="Times New Roman" w:hAnsi="Times New Roman" w:cs="Times New Roman"/>
          <w:color w:val="FF0000"/>
        </w:rPr>
      </w:pPr>
    </w:p>
    <w:p w:rsidR="00C80CB0" w:rsidRDefault="00C80CB0" w:rsidP="006977E0">
      <w:pPr>
        <w:jc w:val="right"/>
        <w:rPr>
          <w:rFonts w:ascii="Times New Roman" w:hAnsi="Times New Roman" w:cs="Times New Roman"/>
          <w:color w:val="FF0000"/>
        </w:rPr>
      </w:pPr>
    </w:p>
    <w:p w:rsidR="00C80CB0" w:rsidRDefault="00C80CB0" w:rsidP="006977E0">
      <w:pPr>
        <w:jc w:val="right"/>
        <w:rPr>
          <w:rFonts w:ascii="Times New Roman" w:hAnsi="Times New Roman" w:cs="Times New Roman"/>
          <w:color w:val="FF0000"/>
        </w:rPr>
      </w:pPr>
    </w:p>
    <w:p w:rsidR="00C80CB0" w:rsidRDefault="00C80CB0" w:rsidP="006977E0">
      <w:pPr>
        <w:jc w:val="right"/>
        <w:rPr>
          <w:rFonts w:ascii="Times New Roman" w:hAnsi="Times New Roman" w:cs="Times New Roman"/>
          <w:color w:val="FF0000"/>
        </w:rPr>
      </w:pPr>
    </w:p>
    <w:p w:rsidR="00C80CB0" w:rsidRDefault="00C80CB0" w:rsidP="006977E0">
      <w:pPr>
        <w:jc w:val="right"/>
        <w:rPr>
          <w:rFonts w:ascii="Times New Roman" w:hAnsi="Times New Roman" w:cs="Times New Roman"/>
          <w:color w:val="FF0000"/>
        </w:rPr>
      </w:pPr>
    </w:p>
    <w:p w:rsidR="00C80CB0" w:rsidRPr="006977E0" w:rsidRDefault="00C80CB0" w:rsidP="006977E0">
      <w:pPr>
        <w:jc w:val="right"/>
        <w:rPr>
          <w:rFonts w:ascii="Times New Roman" w:hAnsi="Times New Roman" w:cs="Times New Roman"/>
          <w:color w:val="FF0000"/>
        </w:rPr>
      </w:pPr>
    </w:p>
    <w:p w:rsidR="006977E0" w:rsidRPr="006977E0" w:rsidRDefault="006977E0" w:rsidP="006977E0">
      <w:pPr>
        <w:jc w:val="right"/>
        <w:rPr>
          <w:rFonts w:ascii="Times New Roman" w:hAnsi="Times New Roman" w:cs="Times New Roman"/>
        </w:rPr>
      </w:pPr>
    </w:p>
    <w:p w:rsidR="006977E0" w:rsidRPr="006977E0" w:rsidRDefault="006977E0" w:rsidP="006977E0">
      <w:pPr>
        <w:jc w:val="right"/>
        <w:rPr>
          <w:rFonts w:ascii="Times New Roman" w:hAnsi="Times New Roman" w:cs="Times New Roman"/>
          <w:color w:val="FF0000"/>
        </w:rPr>
      </w:pPr>
    </w:p>
    <w:p w:rsidR="006977E0" w:rsidRPr="006977E0" w:rsidRDefault="006977E0" w:rsidP="006977E0">
      <w:pPr>
        <w:jc w:val="right"/>
        <w:rPr>
          <w:rFonts w:ascii="Times New Roman" w:hAnsi="Times New Roman" w:cs="Times New Roman"/>
        </w:rPr>
      </w:pPr>
      <w:r w:rsidRPr="006977E0">
        <w:rPr>
          <w:rFonts w:ascii="Times New Roman" w:hAnsi="Times New Roman" w:cs="Times New Roman"/>
        </w:rPr>
        <w:lastRenderedPageBreak/>
        <w:t>Приложение 2 к Порядку</w:t>
      </w:r>
    </w:p>
    <w:p w:rsidR="006977E0" w:rsidRPr="006977E0" w:rsidRDefault="006977E0" w:rsidP="00C80C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77E0" w:rsidRPr="006977E0" w:rsidRDefault="006977E0" w:rsidP="00C80CB0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6977E0">
        <w:rPr>
          <w:rFonts w:ascii="Times New Roman" w:hAnsi="Times New Roman" w:cs="Times New Roman"/>
        </w:rPr>
        <w:t>Заключение</w:t>
      </w:r>
    </w:p>
    <w:p w:rsidR="00C80CB0" w:rsidRDefault="006977E0" w:rsidP="00C80CB0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proofErr w:type="gramStart"/>
      <w:r w:rsidRPr="006977E0">
        <w:rPr>
          <w:rFonts w:ascii="Times New Roman" w:hAnsi="Times New Roman" w:cs="Times New Roman"/>
        </w:rPr>
        <w:t>оценки</w:t>
      </w:r>
      <w:proofErr w:type="gramEnd"/>
      <w:r w:rsidRPr="006977E0">
        <w:rPr>
          <w:rFonts w:ascii="Times New Roman" w:hAnsi="Times New Roman" w:cs="Times New Roman"/>
        </w:rPr>
        <w:t xml:space="preserve"> показателей эффективности работы руководителей муниципальных </w:t>
      </w:r>
      <w:r w:rsidR="00C80CB0">
        <w:rPr>
          <w:rFonts w:ascii="Times New Roman" w:hAnsi="Times New Roman" w:cs="Times New Roman"/>
        </w:rPr>
        <w:t xml:space="preserve">образовательных учреждений </w:t>
      </w:r>
      <w:proofErr w:type="spellStart"/>
      <w:r w:rsidR="00C80CB0">
        <w:rPr>
          <w:rFonts w:ascii="Times New Roman" w:hAnsi="Times New Roman" w:cs="Times New Roman"/>
        </w:rPr>
        <w:t>Куйтунского</w:t>
      </w:r>
      <w:proofErr w:type="spellEnd"/>
      <w:r w:rsidR="00C80CB0">
        <w:rPr>
          <w:rFonts w:ascii="Times New Roman" w:hAnsi="Times New Roman" w:cs="Times New Roman"/>
        </w:rPr>
        <w:t xml:space="preserve"> района</w:t>
      </w:r>
      <w:r w:rsidRPr="006977E0">
        <w:rPr>
          <w:rFonts w:ascii="Times New Roman" w:hAnsi="Times New Roman" w:cs="Times New Roman"/>
        </w:rPr>
        <w:t xml:space="preserve"> для установления </w:t>
      </w:r>
    </w:p>
    <w:p w:rsidR="006977E0" w:rsidRPr="006977E0" w:rsidRDefault="006977E0" w:rsidP="00C80CB0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6977E0">
        <w:rPr>
          <w:rFonts w:ascii="Times New Roman" w:hAnsi="Times New Roman" w:cs="Times New Roman"/>
        </w:rPr>
        <w:t>стимулирующих выплат</w:t>
      </w:r>
    </w:p>
    <w:p w:rsidR="006977E0" w:rsidRPr="006977E0" w:rsidRDefault="006977E0" w:rsidP="00C80CB0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</w:p>
    <w:p w:rsidR="006977E0" w:rsidRPr="006977E0" w:rsidRDefault="006977E0" w:rsidP="006977E0">
      <w:pPr>
        <w:ind w:left="720"/>
        <w:jc w:val="center"/>
        <w:rPr>
          <w:rFonts w:ascii="Times New Roman" w:hAnsi="Times New Roman" w:cs="Times New Roman"/>
        </w:rPr>
      </w:pPr>
    </w:p>
    <w:p w:rsidR="006977E0" w:rsidRPr="006977E0" w:rsidRDefault="006977E0" w:rsidP="006977E0">
      <w:pPr>
        <w:ind w:left="720"/>
        <w:jc w:val="center"/>
        <w:rPr>
          <w:rFonts w:ascii="Times New Roman" w:hAnsi="Times New Roman" w:cs="Times New Roman"/>
        </w:rPr>
      </w:pPr>
    </w:p>
    <w:p w:rsidR="006977E0" w:rsidRPr="006977E0" w:rsidRDefault="006977E0" w:rsidP="006977E0">
      <w:pPr>
        <w:ind w:left="720"/>
        <w:jc w:val="center"/>
        <w:rPr>
          <w:rFonts w:ascii="Times New Roman" w:hAnsi="Times New Roman" w:cs="Times New Roman"/>
        </w:rPr>
      </w:pPr>
    </w:p>
    <w:p w:rsidR="006977E0" w:rsidRPr="006977E0" w:rsidRDefault="006977E0" w:rsidP="006977E0">
      <w:pPr>
        <w:ind w:left="720"/>
        <w:jc w:val="center"/>
        <w:rPr>
          <w:rFonts w:ascii="Times New Roman" w:hAnsi="Times New Roman" w:cs="Times New Roman"/>
        </w:rPr>
      </w:pPr>
    </w:p>
    <w:p w:rsidR="006977E0" w:rsidRPr="006977E0" w:rsidRDefault="006977E0" w:rsidP="006977E0">
      <w:pPr>
        <w:rPr>
          <w:rFonts w:ascii="Times New Roman" w:hAnsi="Times New Roman" w:cs="Times New Roman"/>
        </w:rPr>
      </w:pPr>
      <w:r w:rsidRPr="006977E0">
        <w:rPr>
          <w:rFonts w:ascii="Times New Roman" w:hAnsi="Times New Roman" w:cs="Times New Roman"/>
        </w:rPr>
        <w:t>Комиссия №___</w:t>
      </w:r>
      <w:r w:rsidRPr="006977E0">
        <w:rPr>
          <w:rFonts w:ascii="Times New Roman" w:hAnsi="Times New Roman" w:cs="Times New Roman"/>
        </w:rPr>
        <w:tab/>
        <w:t xml:space="preserve">            Период оценки _______</w:t>
      </w:r>
      <w:r w:rsidRPr="006977E0">
        <w:rPr>
          <w:rFonts w:ascii="Times New Roman" w:hAnsi="Times New Roman" w:cs="Times New Roman"/>
        </w:rPr>
        <w:tab/>
      </w:r>
      <w:r w:rsidRPr="006977E0">
        <w:rPr>
          <w:rFonts w:ascii="Times New Roman" w:hAnsi="Times New Roman" w:cs="Times New Roman"/>
        </w:rPr>
        <w:tab/>
      </w:r>
      <w:r w:rsidRPr="006977E0">
        <w:rPr>
          <w:rFonts w:ascii="Times New Roman" w:hAnsi="Times New Roman" w:cs="Times New Roman"/>
        </w:rPr>
        <w:tab/>
      </w:r>
      <w:r w:rsidRPr="006977E0">
        <w:rPr>
          <w:rFonts w:ascii="Times New Roman" w:hAnsi="Times New Roman" w:cs="Times New Roman"/>
        </w:rPr>
        <w:tab/>
        <w:t>20</w:t>
      </w:r>
      <w:r w:rsidR="00C80CB0">
        <w:rPr>
          <w:rFonts w:ascii="Times New Roman" w:hAnsi="Times New Roman" w:cs="Times New Roman"/>
        </w:rPr>
        <w:t>__</w:t>
      </w:r>
      <w:r w:rsidRPr="006977E0">
        <w:rPr>
          <w:rFonts w:ascii="Times New Roman" w:hAnsi="Times New Roman" w:cs="Times New Roman"/>
        </w:rPr>
        <w:t>_ г.</w:t>
      </w:r>
    </w:p>
    <w:p w:rsidR="006977E0" w:rsidRPr="006977E0" w:rsidRDefault="006977E0" w:rsidP="006977E0">
      <w:pPr>
        <w:ind w:left="720"/>
        <w:jc w:val="center"/>
        <w:rPr>
          <w:rFonts w:ascii="Times New Roman" w:hAnsi="Times New Roman" w:cs="Times New Roman"/>
        </w:rPr>
      </w:pPr>
    </w:p>
    <w:tbl>
      <w:tblPr>
        <w:tblW w:w="103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993"/>
        <w:gridCol w:w="1701"/>
        <w:gridCol w:w="1842"/>
        <w:gridCol w:w="1929"/>
        <w:gridCol w:w="1757"/>
      </w:tblGrid>
      <w:tr w:rsidR="006977E0" w:rsidRPr="006977E0" w:rsidTr="006F62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7E0" w:rsidRPr="006977E0" w:rsidRDefault="006977E0" w:rsidP="006F62B6">
            <w:pPr>
              <w:ind w:left="885" w:firstLine="15"/>
              <w:rPr>
                <w:rFonts w:ascii="Times New Roman" w:hAnsi="Times New Roman" w:cs="Times New Roman"/>
                <w:bCs/>
              </w:rPr>
            </w:pPr>
            <w:r w:rsidRPr="006977E0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7E0" w:rsidRPr="006977E0" w:rsidRDefault="006977E0" w:rsidP="006F62B6">
            <w:pPr>
              <w:ind w:left="-15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77E0" w:rsidRPr="006977E0" w:rsidRDefault="006977E0" w:rsidP="006F62B6">
            <w:pPr>
              <w:ind w:left="-15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77E0" w:rsidRPr="006977E0" w:rsidRDefault="006977E0" w:rsidP="006F62B6">
            <w:pPr>
              <w:ind w:left="-15"/>
              <w:jc w:val="center"/>
              <w:rPr>
                <w:rFonts w:ascii="Times New Roman" w:hAnsi="Times New Roman" w:cs="Times New Roman"/>
                <w:bCs/>
              </w:rPr>
            </w:pPr>
            <w:r w:rsidRPr="006977E0">
              <w:rPr>
                <w:rFonts w:ascii="Times New Roman" w:hAnsi="Times New Roman" w:cs="Times New Roman"/>
                <w:bCs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7E0" w:rsidRPr="006977E0" w:rsidRDefault="006977E0" w:rsidP="006F62B6">
            <w:pPr>
              <w:ind w:left="-15"/>
              <w:jc w:val="center"/>
              <w:rPr>
                <w:rFonts w:ascii="Times New Roman" w:hAnsi="Times New Roman" w:cs="Times New Roman"/>
                <w:bCs/>
              </w:rPr>
            </w:pPr>
            <w:r w:rsidRPr="006977E0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7E0" w:rsidRPr="006977E0" w:rsidRDefault="006977E0" w:rsidP="006F62B6">
            <w:pPr>
              <w:ind w:left="-15"/>
              <w:jc w:val="center"/>
              <w:rPr>
                <w:rFonts w:ascii="Times New Roman" w:hAnsi="Times New Roman" w:cs="Times New Roman"/>
                <w:bCs/>
              </w:rPr>
            </w:pPr>
            <w:r w:rsidRPr="006977E0">
              <w:rPr>
                <w:rFonts w:ascii="Times New Roman" w:hAnsi="Times New Roman" w:cs="Times New Roman"/>
                <w:bCs/>
              </w:rPr>
              <w:t>Сумма набранных баллов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7E0" w:rsidRPr="006977E0" w:rsidRDefault="006977E0" w:rsidP="006F62B6">
            <w:pPr>
              <w:ind w:left="-15"/>
              <w:jc w:val="center"/>
              <w:rPr>
                <w:rFonts w:ascii="Times New Roman" w:hAnsi="Times New Roman" w:cs="Times New Roman"/>
                <w:bCs/>
              </w:rPr>
            </w:pPr>
            <w:r w:rsidRPr="006977E0">
              <w:rPr>
                <w:rFonts w:ascii="Times New Roman" w:hAnsi="Times New Roman" w:cs="Times New Roman"/>
                <w:bCs/>
              </w:rPr>
              <w:t>Размер стимулирующих выплат %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7E0" w:rsidRPr="006977E0" w:rsidRDefault="006977E0" w:rsidP="006F62B6">
            <w:pPr>
              <w:ind w:left="-15"/>
              <w:jc w:val="center"/>
              <w:rPr>
                <w:rFonts w:ascii="Times New Roman" w:hAnsi="Times New Roman" w:cs="Times New Roman"/>
                <w:bCs/>
              </w:rPr>
            </w:pPr>
            <w:r w:rsidRPr="006977E0">
              <w:rPr>
                <w:rFonts w:ascii="Times New Roman" w:hAnsi="Times New Roman" w:cs="Times New Roman"/>
              </w:rPr>
              <w:t>Обоснование (заполняется комиссией в случае снижения оценочных баллов)</w:t>
            </w:r>
          </w:p>
        </w:tc>
      </w:tr>
      <w:tr w:rsidR="006977E0" w:rsidRPr="006977E0" w:rsidTr="006F62B6">
        <w:tc>
          <w:tcPr>
            <w:tcW w:w="2127" w:type="dxa"/>
            <w:shd w:val="clear" w:color="auto" w:fill="auto"/>
          </w:tcPr>
          <w:p w:rsidR="006977E0" w:rsidRPr="006977E0" w:rsidRDefault="006977E0" w:rsidP="006F62B6">
            <w:pPr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977E0" w:rsidRPr="006977E0" w:rsidRDefault="006977E0" w:rsidP="006F62B6">
            <w:pPr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977E0" w:rsidRPr="006977E0" w:rsidRDefault="006977E0" w:rsidP="006F62B6">
            <w:pPr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6977E0" w:rsidRPr="006977E0" w:rsidRDefault="006977E0" w:rsidP="006F62B6">
            <w:pPr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6977E0" w:rsidRPr="006977E0" w:rsidRDefault="006977E0" w:rsidP="006F62B6">
            <w:pPr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977E0" w:rsidRPr="006977E0" w:rsidRDefault="006977E0" w:rsidP="006F62B6">
            <w:pPr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77E0" w:rsidRPr="006977E0" w:rsidRDefault="006977E0" w:rsidP="006977E0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6977E0" w:rsidRPr="006977E0" w:rsidRDefault="006977E0" w:rsidP="006977E0">
      <w:pPr>
        <w:jc w:val="right"/>
        <w:rPr>
          <w:rFonts w:ascii="Times New Roman" w:hAnsi="Times New Roman" w:cs="Times New Roman"/>
        </w:rPr>
      </w:pPr>
    </w:p>
    <w:p w:rsidR="006977E0" w:rsidRPr="006977E0" w:rsidRDefault="006977E0" w:rsidP="006977E0">
      <w:pPr>
        <w:rPr>
          <w:rFonts w:ascii="Times New Roman" w:hAnsi="Times New Roman" w:cs="Times New Roman"/>
        </w:rPr>
      </w:pPr>
    </w:p>
    <w:p w:rsidR="006977E0" w:rsidRPr="006977E0" w:rsidRDefault="006977E0" w:rsidP="006977E0">
      <w:pPr>
        <w:rPr>
          <w:rFonts w:ascii="Times New Roman" w:hAnsi="Times New Roman" w:cs="Times New Roman"/>
        </w:rPr>
      </w:pPr>
    </w:p>
    <w:p w:rsidR="006977E0" w:rsidRPr="006977E0" w:rsidRDefault="006977E0" w:rsidP="006977E0">
      <w:pPr>
        <w:rPr>
          <w:rFonts w:ascii="Times New Roman" w:hAnsi="Times New Roman" w:cs="Times New Roman"/>
        </w:rPr>
      </w:pPr>
    </w:p>
    <w:p w:rsidR="006977E0" w:rsidRPr="006977E0" w:rsidRDefault="006977E0" w:rsidP="006977E0">
      <w:pPr>
        <w:rPr>
          <w:rFonts w:ascii="Times New Roman" w:hAnsi="Times New Roman" w:cs="Times New Roman"/>
        </w:rPr>
      </w:pPr>
      <w:r w:rsidRPr="006977E0">
        <w:rPr>
          <w:rFonts w:ascii="Times New Roman" w:hAnsi="Times New Roman" w:cs="Times New Roman"/>
        </w:rPr>
        <w:t>Подпись:</w:t>
      </w:r>
    </w:p>
    <w:p w:rsidR="006977E0" w:rsidRPr="006977E0" w:rsidRDefault="006977E0" w:rsidP="006977E0">
      <w:pPr>
        <w:rPr>
          <w:rFonts w:ascii="Times New Roman" w:hAnsi="Times New Roman" w:cs="Times New Roman"/>
        </w:rPr>
      </w:pPr>
    </w:p>
    <w:p w:rsidR="006977E0" w:rsidRDefault="006977E0" w:rsidP="006977E0">
      <w:pPr>
        <w:rPr>
          <w:rFonts w:ascii="Times New Roman" w:hAnsi="Times New Roman" w:cs="Times New Roman"/>
        </w:rPr>
      </w:pPr>
      <w:r w:rsidRPr="006977E0">
        <w:rPr>
          <w:rFonts w:ascii="Times New Roman" w:hAnsi="Times New Roman" w:cs="Times New Roman"/>
        </w:rPr>
        <w:t>Председатель комиссии</w:t>
      </w:r>
    </w:p>
    <w:p w:rsidR="00C80CB0" w:rsidRDefault="00C80CB0" w:rsidP="006977E0">
      <w:pPr>
        <w:rPr>
          <w:rFonts w:ascii="Times New Roman" w:hAnsi="Times New Roman" w:cs="Times New Roman"/>
        </w:rPr>
      </w:pPr>
    </w:p>
    <w:p w:rsidR="00C80CB0" w:rsidRDefault="00C80CB0" w:rsidP="006977E0">
      <w:pPr>
        <w:rPr>
          <w:rFonts w:ascii="Times New Roman" w:hAnsi="Times New Roman" w:cs="Times New Roman"/>
        </w:rPr>
      </w:pPr>
    </w:p>
    <w:p w:rsidR="00C80CB0" w:rsidRDefault="00C80CB0" w:rsidP="006977E0">
      <w:pPr>
        <w:rPr>
          <w:rFonts w:ascii="Times New Roman" w:hAnsi="Times New Roman" w:cs="Times New Roman"/>
        </w:rPr>
      </w:pPr>
    </w:p>
    <w:p w:rsidR="00C80CB0" w:rsidRDefault="00C80CB0" w:rsidP="006977E0">
      <w:pPr>
        <w:rPr>
          <w:rFonts w:ascii="Times New Roman" w:hAnsi="Times New Roman" w:cs="Times New Roman"/>
        </w:rPr>
      </w:pPr>
    </w:p>
    <w:p w:rsidR="00C80CB0" w:rsidRDefault="00C80CB0" w:rsidP="006977E0">
      <w:pPr>
        <w:rPr>
          <w:rFonts w:ascii="Times New Roman" w:hAnsi="Times New Roman" w:cs="Times New Roman"/>
        </w:rPr>
      </w:pPr>
    </w:p>
    <w:p w:rsidR="00C80CB0" w:rsidRDefault="00C80CB0" w:rsidP="006977E0">
      <w:pPr>
        <w:rPr>
          <w:rFonts w:ascii="Times New Roman" w:hAnsi="Times New Roman" w:cs="Times New Roman"/>
        </w:rPr>
      </w:pPr>
    </w:p>
    <w:p w:rsidR="00C80CB0" w:rsidRPr="00C80CB0" w:rsidRDefault="00C80CB0" w:rsidP="00C80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80CB0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0257CD">
        <w:rPr>
          <w:rFonts w:ascii="Times New Roman" w:hAnsi="Times New Roman" w:cs="Times New Roman"/>
          <w:bCs/>
          <w:sz w:val="24"/>
          <w:szCs w:val="24"/>
        </w:rPr>
        <w:t>3</w:t>
      </w:r>
    </w:p>
    <w:p w:rsidR="00C80CB0" w:rsidRPr="00C80CB0" w:rsidRDefault="00C80CB0" w:rsidP="00C80CB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80CB0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C80CB0" w:rsidRPr="00C80CB0" w:rsidRDefault="00C80CB0" w:rsidP="00C80CB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80CB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C80CB0" w:rsidRPr="00C80CB0" w:rsidRDefault="00C80CB0" w:rsidP="00C80CB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80CB0">
        <w:rPr>
          <w:rFonts w:ascii="Times New Roman" w:hAnsi="Times New Roman" w:cs="Times New Roman"/>
          <w:bCs/>
          <w:sz w:val="24"/>
          <w:szCs w:val="24"/>
        </w:rPr>
        <w:t>Куйтунский район</w:t>
      </w:r>
    </w:p>
    <w:p w:rsidR="00C80CB0" w:rsidRPr="00C80CB0" w:rsidRDefault="00C80CB0" w:rsidP="00C80C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bCs/>
          <w:sz w:val="24"/>
          <w:szCs w:val="24"/>
        </w:rPr>
        <w:t xml:space="preserve">     «</w:t>
      </w:r>
      <w:r w:rsidR="008C629E">
        <w:rPr>
          <w:rFonts w:ascii="Times New Roman" w:hAnsi="Times New Roman" w:cs="Times New Roman"/>
          <w:bCs/>
          <w:sz w:val="24"/>
          <w:szCs w:val="24"/>
        </w:rPr>
        <w:t>30</w:t>
      </w:r>
      <w:r w:rsidRPr="00C80CB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C629E"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C80CB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C80CB0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8C629E">
        <w:rPr>
          <w:rFonts w:ascii="Times New Roman" w:hAnsi="Times New Roman" w:cs="Times New Roman"/>
          <w:bCs/>
          <w:sz w:val="24"/>
          <w:szCs w:val="24"/>
        </w:rPr>
        <w:t>903-п</w:t>
      </w:r>
    </w:p>
    <w:p w:rsidR="00C80CB0" w:rsidRPr="00C80CB0" w:rsidRDefault="00C80CB0" w:rsidP="00C80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Положение</w:t>
      </w:r>
    </w:p>
    <w:p w:rsidR="00C80CB0" w:rsidRPr="00C80CB0" w:rsidRDefault="00C80CB0" w:rsidP="00C80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о комиссии по оценке выполнения показателей  эффективности деятельности руководителями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C80CB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C80CB0" w:rsidRPr="00C80CB0" w:rsidRDefault="00C80CB0" w:rsidP="00C80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C80CB0" w:rsidRPr="00C80CB0" w:rsidRDefault="00C80CB0" w:rsidP="00C80CB0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80CB0" w:rsidRPr="00C80CB0" w:rsidRDefault="00C80CB0" w:rsidP="00C80CB0">
      <w:pPr>
        <w:numPr>
          <w:ilvl w:val="1"/>
          <w:numId w:val="2"/>
        </w:numPr>
        <w:tabs>
          <w:tab w:val="left" w:pos="900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Комиссия по оценке выполнения показателей     эффективности деятельности руководителями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учреждений</w:t>
      </w:r>
      <w:r w:rsidRPr="00C8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CB0">
        <w:rPr>
          <w:rFonts w:ascii="Times New Roman" w:hAnsi="Times New Roman" w:cs="Times New Roman"/>
          <w:sz w:val="24"/>
          <w:szCs w:val="24"/>
        </w:rPr>
        <w:t>Куйтунск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C80CB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0CB0">
        <w:rPr>
          <w:rFonts w:ascii="Times New Roman" w:hAnsi="Times New Roman" w:cs="Times New Roman"/>
          <w:sz w:val="24"/>
          <w:szCs w:val="24"/>
        </w:rPr>
        <w:t xml:space="preserve"> (далее – Комиссия) создается </w:t>
      </w:r>
      <w:r>
        <w:rPr>
          <w:rFonts w:ascii="Times New Roman" w:hAnsi="Times New Roman" w:cs="Times New Roman"/>
          <w:sz w:val="24"/>
          <w:szCs w:val="24"/>
        </w:rPr>
        <w:t>Управлением образования администрации</w:t>
      </w:r>
      <w:r w:rsidRPr="00C80C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Куйтунский район</w:t>
      </w:r>
      <w:r w:rsidR="000257CD">
        <w:rPr>
          <w:rFonts w:ascii="Times New Roman" w:hAnsi="Times New Roman" w:cs="Times New Roman"/>
          <w:sz w:val="24"/>
          <w:szCs w:val="24"/>
        </w:rPr>
        <w:t xml:space="preserve">, МКУ «Центр </w:t>
      </w:r>
      <w:proofErr w:type="spellStart"/>
      <w:r w:rsidR="000257CD">
        <w:rPr>
          <w:rFonts w:ascii="Times New Roman" w:hAnsi="Times New Roman" w:cs="Times New Roman"/>
          <w:sz w:val="24"/>
          <w:szCs w:val="24"/>
        </w:rPr>
        <w:t>МиФСОУ</w:t>
      </w:r>
      <w:proofErr w:type="spellEnd"/>
      <w:r w:rsidR="000257CD">
        <w:rPr>
          <w:rFonts w:ascii="Times New Roman" w:hAnsi="Times New Roman" w:cs="Times New Roman"/>
          <w:sz w:val="24"/>
          <w:szCs w:val="24"/>
        </w:rPr>
        <w:t xml:space="preserve"> КР»</w:t>
      </w:r>
      <w:r w:rsidRPr="00C80CB0">
        <w:rPr>
          <w:rFonts w:ascii="Times New Roman" w:hAnsi="Times New Roman" w:cs="Times New Roman"/>
          <w:sz w:val="24"/>
          <w:szCs w:val="24"/>
        </w:rPr>
        <w:t xml:space="preserve"> в целях рассмотрения отчетов, предоставляемых руководителями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proofErr w:type="spellStart"/>
      <w:r w:rsidRPr="00C80CB0">
        <w:rPr>
          <w:rFonts w:ascii="Times New Roman" w:hAnsi="Times New Roman" w:cs="Times New Roman"/>
          <w:sz w:val="24"/>
          <w:szCs w:val="24"/>
        </w:rPr>
        <w:t>Куйтунск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C80CB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0CB0">
        <w:rPr>
          <w:rFonts w:ascii="Times New Roman" w:hAnsi="Times New Roman" w:cs="Times New Roman"/>
          <w:sz w:val="24"/>
          <w:szCs w:val="24"/>
        </w:rPr>
        <w:t xml:space="preserve"> (далее Учреждение) о выполнении показателей  эффективности деятельности руководителями Учреждений. </w:t>
      </w:r>
    </w:p>
    <w:p w:rsidR="00C80CB0" w:rsidRPr="00C80CB0" w:rsidRDefault="00C80CB0" w:rsidP="00C80CB0">
      <w:pPr>
        <w:numPr>
          <w:ilvl w:val="1"/>
          <w:numId w:val="2"/>
        </w:numPr>
        <w:tabs>
          <w:tab w:val="left" w:pos="900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Основной задачей Комиссии является оценка эффективности деятельности руководителей Учреждений на основе выполнения показателей эффективности деятельности.</w:t>
      </w:r>
    </w:p>
    <w:p w:rsidR="00C80CB0" w:rsidRPr="00C80CB0" w:rsidRDefault="00C80CB0" w:rsidP="00C80CB0">
      <w:pPr>
        <w:numPr>
          <w:ilvl w:val="1"/>
          <w:numId w:val="2"/>
        </w:numPr>
        <w:tabs>
          <w:tab w:val="left" w:pos="900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на постоянной основе.</w:t>
      </w:r>
    </w:p>
    <w:p w:rsidR="00C80CB0" w:rsidRPr="00C80CB0" w:rsidRDefault="00C80CB0" w:rsidP="00C80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2.Состав и полномочия Комиссии</w:t>
      </w:r>
    </w:p>
    <w:p w:rsidR="00C80CB0" w:rsidRPr="00C80CB0" w:rsidRDefault="00C80CB0" w:rsidP="00C80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2.1. Комиссия состоит из председателя, заместителя председателя, секретаря и членов Комиссии.</w:t>
      </w:r>
    </w:p>
    <w:p w:rsidR="00C80CB0" w:rsidRPr="00C80CB0" w:rsidRDefault="00C80CB0" w:rsidP="00C80CB0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2.2. Председатель комиссии:</w:t>
      </w:r>
    </w:p>
    <w:p w:rsidR="00C80CB0" w:rsidRPr="00C80CB0" w:rsidRDefault="00C80CB0" w:rsidP="00C80CB0">
      <w:pPr>
        <w:tabs>
          <w:tab w:val="left" w:pos="-48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- осуществляет общее руководство деятельностью Комиссии;</w:t>
      </w:r>
    </w:p>
    <w:p w:rsidR="00C80CB0" w:rsidRPr="00C80CB0" w:rsidRDefault="00C80CB0" w:rsidP="00C80CB0">
      <w:pPr>
        <w:tabs>
          <w:tab w:val="left" w:pos="-48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Комиссии.</w:t>
      </w:r>
    </w:p>
    <w:p w:rsidR="00C80CB0" w:rsidRPr="00C80CB0" w:rsidRDefault="00C80CB0" w:rsidP="00C80CB0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2.3. Заместитель председателя комиссии председательствует на заседаниях комиссии, в случае отсутствия председателя комиссии. </w:t>
      </w:r>
    </w:p>
    <w:p w:rsidR="00C80CB0" w:rsidRPr="00C80CB0" w:rsidRDefault="00C80CB0" w:rsidP="00C80CB0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2.4. Секретарь комиссии ведет протокол, принимает отчеты от руководителей Учреждений, делает сверку отчета с установленными формами отчетности Учреждений, заполняет заключения в течение пяти рабочих дней, следующих за отчетным периодом.</w:t>
      </w:r>
    </w:p>
    <w:p w:rsidR="00C80CB0" w:rsidRPr="00C80CB0" w:rsidRDefault="00C80CB0" w:rsidP="00C80CB0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2.5. Заседание комиссии проводятся один раз в полугодие, не позднее 10 рабочих дней, следующих за отчетным периодом. Возможны внеочередные заседания комиссии при увольнении руководителя учреждения по уважительной причине до истечения отчетного периода за который осуществляется премирование. </w:t>
      </w:r>
    </w:p>
    <w:p w:rsidR="00C80CB0" w:rsidRPr="00C80CB0" w:rsidRDefault="00C80CB0" w:rsidP="00C80CB0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Дата проведения заседания Комиссии назначается председателем Комиссии.</w:t>
      </w:r>
    </w:p>
    <w:p w:rsidR="00C80CB0" w:rsidRPr="00C80CB0" w:rsidRDefault="00C80CB0" w:rsidP="00C80CB0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2.6. Решение Комиссии принимается большинством голосов членов Комиссии, присутствующих на заседании.</w:t>
      </w:r>
    </w:p>
    <w:p w:rsidR="00C80CB0" w:rsidRPr="00C80CB0" w:rsidRDefault="00C80CB0" w:rsidP="00C80CB0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При равенстве голосов решающим является голос председателя Комиссии. </w:t>
      </w:r>
    </w:p>
    <w:p w:rsidR="00C80CB0" w:rsidRPr="00C80CB0" w:rsidRDefault="00C80CB0" w:rsidP="00C80CB0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2.7. Заседание Комиссии является правомочным, если на нем присутствует не менее половины от общего числа ее членов.</w:t>
      </w:r>
    </w:p>
    <w:p w:rsidR="00C80CB0" w:rsidRPr="00C80CB0" w:rsidRDefault="00C80CB0" w:rsidP="00C80CB0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2.8.  Для выполнения возложенных задач, Комиссия осуществляет следующие функции:</w:t>
      </w:r>
    </w:p>
    <w:p w:rsidR="00C80CB0" w:rsidRPr="00C80CB0" w:rsidRDefault="00C80CB0" w:rsidP="00C80CB0">
      <w:pPr>
        <w:tabs>
          <w:tab w:val="left" w:pos="-48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lastRenderedPageBreak/>
        <w:t>- рассматривает представленные Учреждениями отчеты о выполнении показателей  эффективности деятельности руководителями Учреждений;</w:t>
      </w:r>
    </w:p>
    <w:p w:rsidR="00C80CB0" w:rsidRPr="00C80CB0" w:rsidRDefault="00C80CB0" w:rsidP="00C80CB0">
      <w:pPr>
        <w:tabs>
          <w:tab w:val="left" w:pos="-48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- может привлекать к участию в заседаниях Комиссии руководителей Учреждений;</w:t>
      </w:r>
    </w:p>
    <w:p w:rsidR="00C80CB0" w:rsidRPr="00C80CB0" w:rsidRDefault="00C80CB0" w:rsidP="00C80CB0">
      <w:pPr>
        <w:tabs>
          <w:tab w:val="left" w:pos="-48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- принимает решение о размере премии, снижении премии в отношении каждого руководителя Учреждения.</w:t>
      </w:r>
    </w:p>
    <w:p w:rsidR="00C80CB0" w:rsidRPr="00C80CB0" w:rsidRDefault="00C80CB0" w:rsidP="00C80CB0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2.7. Комиссия по вопросам, входящим в ее компетенцию, имеет право:</w:t>
      </w:r>
    </w:p>
    <w:p w:rsidR="00C80CB0" w:rsidRPr="00C80CB0" w:rsidRDefault="00C80CB0" w:rsidP="00C80CB0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 - запрашивать у руководителей Учреждений необходимую для ее деятельности информацию;</w:t>
      </w:r>
    </w:p>
    <w:p w:rsidR="00C80CB0" w:rsidRPr="00C80CB0" w:rsidRDefault="00C80CB0" w:rsidP="00C80CB0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 - устанавливать для руководителей Учреждений сроки предоставления информации;</w:t>
      </w:r>
    </w:p>
    <w:p w:rsidR="00C80CB0" w:rsidRPr="00C80CB0" w:rsidRDefault="00C80CB0" w:rsidP="00C80CB0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0CB0">
        <w:rPr>
          <w:rFonts w:ascii="Times New Roman" w:hAnsi="Times New Roman" w:cs="Times New Roman"/>
          <w:sz w:val="24"/>
          <w:szCs w:val="24"/>
        </w:rPr>
        <w:t>рассматривать размер премирования в отношении каждого руководителя Учреждения.</w:t>
      </w:r>
    </w:p>
    <w:p w:rsidR="00C80CB0" w:rsidRPr="00C80CB0" w:rsidRDefault="00C80CB0" w:rsidP="00C80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3.  Порядок работы комиссии</w:t>
      </w:r>
    </w:p>
    <w:p w:rsidR="00C8715F" w:rsidRDefault="00C8715F" w:rsidP="00C8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15F" w:rsidRPr="00C8715F" w:rsidRDefault="00C8715F" w:rsidP="00C87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0CB0" w:rsidRPr="00C80CB0">
        <w:rPr>
          <w:rFonts w:ascii="Times New Roman" w:hAnsi="Times New Roman" w:cs="Times New Roman"/>
          <w:sz w:val="24"/>
          <w:szCs w:val="24"/>
        </w:rPr>
        <w:t xml:space="preserve"> 3.1. </w:t>
      </w:r>
      <w:r w:rsidRPr="00C8715F">
        <w:rPr>
          <w:rFonts w:ascii="Times New Roman" w:hAnsi="Times New Roman" w:cs="Times New Roman"/>
          <w:sz w:val="24"/>
          <w:szCs w:val="24"/>
        </w:rPr>
        <w:t>Председатель Комиссии не позднее текущего дня подписывает заключение по результатам оценки отчетов.</w:t>
      </w:r>
    </w:p>
    <w:p w:rsidR="00C80CB0" w:rsidRPr="00C80CB0" w:rsidRDefault="00C80CB0" w:rsidP="00C80C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3.</w:t>
      </w:r>
      <w:r w:rsidR="00C8715F">
        <w:rPr>
          <w:rFonts w:ascii="Times New Roman" w:hAnsi="Times New Roman" w:cs="Times New Roman"/>
          <w:sz w:val="24"/>
          <w:szCs w:val="24"/>
        </w:rPr>
        <w:t>2</w:t>
      </w:r>
      <w:r w:rsidRPr="00C80CB0">
        <w:rPr>
          <w:rFonts w:ascii="Times New Roman" w:hAnsi="Times New Roman" w:cs="Times New Roman"/>
          <w:sz w:val="24"/>
          <w:szCs w:val="24"/>
        </w:rPr>
        <w:t xml:space="preserve">. Решение Комиссии по оценке выполнения показателей эффективности деятельности руководителями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Pr="00C8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CB0">
        <w:rPr>
          <w:rFonts w:ascii="Times New Roman" w:hAnsi="Times New Roman" w:cs="Times New Roman"/>
          <w:sz w:val="24"/>
          <w:szCs w:val="24"/>
        </w:rPr>
        <w:t>Куйтунск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C80CB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0CB0">
        <w:rPr>
          <w:rFonts w:ascii="Times New Roman" w:hAnsi="Times New Roman" w:cs="Times New Roman"/>
          <w:sz w:val="24"/>
          <w:szCs w:val="24"/>
        </w:rPr>
        <w:t xml:space="preserve">, за отчетный период, отражается в протоколе, который </w:t>
      </w:r>
      <w:r w:rsidR="00C8715F">
        <w:rPr>
          <w:rFonts w:ascii="Times New Roman" w:hAnsi="Times New Roman" w:cs="Times New Roman"/>
          <w:sz w:val="24"/>
          <w:szCs w:val="24"/>
        </w:rPr>
        <w:t xml:space="preserve">не позднее следующего дня за днем рассмотрения показателей, </w:t>
      </w:r>
      <w:r w:rsidRPr="00C80CB0">
        <w:rPr>
          <w:rFonts w:ascii="Times New Roman" w:hAnsi="Times New Roman" w:cs="Times New Roman"/>
          <w:sz w:val="24"/>
          <w:szCs w:val="24"/>
        </w:rPr>
        <w:t>подписывается всеми членами Комиссии и представляется на утверждение председателю Комиссии.</w:t>
      </w:r>
      <w:r w:rsidRPr="00C80CB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80CB0">
        <w:rPr>
          <w:rFonts w:ascii="Times New Roman" w:hAnsi="Times New Roman" w:cs="Times New Roman"/>
          <w:sz w:val="24"/>
          <w:szCs w:val="24"/>
        </w:rPr>
        <w:t>Эк</w:t>
      </w:r>
      <w:r>
        <w:rPr>
          <w:rFonts w:ascii="Times New Roman" w:hAnsi="Times New Roman" w:cs="Times New Roman"/>
          <w:sz w:val="24"/>
          <w:szCs w:val="24"/>
        </w:rPr>
        <w:t xml:space="preserve">ономический отдел централизованной бухгалтерии МКУ «Центр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МиФСОУ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КР»</w:t>
      </w:r>
      <w:r w:rsidRPr="00C80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CB0">
        <w:rPr>
          <w:rFonts w:ascii="Times New Roman" w:hAnsi="Times New Roman" w:cs="Times New Roman"/>
          <w:sz w:val="24"/>
          <w:szCs w:val="24"/>
        </w:rPr>
        <w:t xml:space="preserve">в течение трех дней с момента подписания заключения готовит проект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 w:rsidRPr="00C80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CB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премировании</w:t>
      </w:r>
      <w:r w:rsidRPr="00C80CB0">
        <w:rPr>
          <w:rFonts w:ascii="Times New Roman" w:hAnsi="Times New Roman" w:cs="Times New Roman"/>
          <w:sz w:val="24"/>
          <w:szCs w:val="24"/>
        </w:rPr>
        <w:t xml:space="preserve">   руководителей за отчетный период.</w:t>
      </w:r>
    </w:p>
    <w:p w:rsidR="00C80CB0" w:rsidRPr="00C80CB0" w:rsidRDefault="00C80CB0" w:rsidP="00C80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spacing w:after="0" w:line="240" w:lineRule="auto"/>
        <w:ind w:left="426" w:firstLine="283"/>
        <w:rPr>
          <w:rFonts w:ascii="Times New Roman" w:hAnsi="Times New Roman" w:cs="Times New Roman"/>
          <w:color w:val="C00000"/>
          <w:sz w:val="24"/>
          <w:szCs w:val="24"/>
        </w:rPr>
      </w:pPr>
    </w:p>
    <w:p w:rsidR="00C80CB0" w:rsidRPr="00C80CB0" w:rsidRDefault="00C80CB0" w:rsidP="00C80CB0">
      <w:pPr>
        <w:spacing w:after="0" w:line="240" w:lineRule="auto"/>
        <w:ind w:left="426" w:firstLine="283"/>
        <w:rPr>
          <w:rFonts w:ascii="Times New Roman" w:hAnsi="Times New Roman" w:cs="Times New Roman"/>
          <w:color w:val="C00000"/>
          <w:sz w:val="24"/>
          <w:szCs w:val="24"/>
        </w:rPr>
      </w:pPr>
    </w:p>
    <w:p w:rsidR="00C80CB0" w:rsidRPr="00C80CB0" w:rsidRDefault="00C80CB0" w:rsidP="00C80CB0">
      <w:pPr>
        <w:spacing w:after="0" w:line="240" w:lineRule="auto"/>
        <w:ind w:left="426" w:firstLine="283"/>
        <w:rPr>
          <w:rFonts w:ascii="Times New Roman" w:hAnsi="Times New Roman" w:cs="Times New Roman"/>
          <w:color w:val="C00000"/>
          <w:sz w:val="24"/>
          <w:szCs w:val="24"/>
        </w:rPr>
      </w:pPr>
    </w:p>
    <w:p w:rsidR="00C80CB0" w:rsidRPr="00C80CB0" w:rsidRDefault="00C80CB0" w:rsidP="00C80CB0">
      <w:pPr>
        <w:spacing w:after="0" w:line="240" w:lineRule="auto"/>
        <w:ind w:left="426" w:firstLine="283"/>
        <w:rPr>
          <w:rFonts w:ascii="Times New Roman" w:hAnsi="Times New Roman" w:cs="Times New Roman"/>
          <w:color w:val="C00000"/>
          <w:sz w:val="24"/>
          <w:szCs w:val="24"/>
        </w:rPr>
      </w:pPr>
    </w:p>
    <w:p w:rsidR="00C80CB0" w:rsidRPr="00C80CB0" w:rsidRDefault="00C80CB0" w:rsidP="00C80CB0">
      <w:pPr>
        <w:spacing w:after="0" w:line="240" w:lineRule="auto"/>
        <w:ind w:left="426" w:firstLine="283"/>
        <w:rPr>
          <w:rFonts w:ascii="Times New Roman" w:hAnsi="Times New Roman" w:cs="Times New Roman"/>
          <w:color w:val="C00000"/>
          <w:sz w:val="24"/>
          <w:szCs w:val="24"/>
        </w:rPr>
      </w:pPr>
    </w:p>
    <w:p w:rsidR="00C80CB0" w:rsidRPr="00C80CB0" w:rsidRDefault="00C80CB0" w:rsidP="00C80CB0">
      <w:pPr>
        <w:spacing w:after="0" w:line="240" w:lineRule="auto"/>
        <w:ind w:left="426" w:firstLine="283"/>
        <w:rPr>
          <w:rFonts w:ascii="Times New Roman" w:hAnsi="Times New Roman" w:cs="Times New Roman"/>
          <w:color w:val="C00000"/>
          <w:sz w:val="24"/>
          <w:szCs w:val="24"/>
        </w:rPr>
      </w:pPr>
    </w:p>
    <w:p w:rsidR="00C80CB0" w:rsidRPr="00C80CB0" w:rsidRDefault="00C80CB0" w:rsidP="00C80CB0">
      <w:pPr>
        <w:spacing w:after="0" w:line="240" w:lineRule="auto"/>
        <w:ind w:left="426" w:firstLine="283"/>
        <w:rPr>
          <w:rFonts w:ascii="Times New Roman" w:hAnsi="Times New Roman" w:cs="Times New Roman"/>
          <w:color w:val="C00000"/>
          <w:sz w:val="24"/>
          <w:szCs w:val="24"/>
        </w:rPr>
      </w:pPr>
    </w:p>
    <w:p w:rsidR="00C80CB0" w:rsidRPr="00C80CB0" w:rsidRDefault="00C80CB0" w:rsidP="00C80CB0">
      <w:pPr>
        <w:spacing w:after="0" w:line="240" w:lineRule="auto"/>
        <w:ind w:left="426" w:firstLine="283"/>
        <w:rPr>
          <w:rFonts w:ascii="Times New Roman" w:hAnsi="Times New Roman" w:cs="Times New Roman"/>
          <w:color w:val="C00000"/>
          <w:sz w:val="24"/>
          <w:szCs w:val="24"/>
        </w:rPr>
      </w:pPr>
    </w:p>
    <w:p w:rsidR="00C80CB0" w:rsidRPr="00C80CB0" w:rsidRDefault="00C80CB0" w:rsidP="00C80CB0">
      <w:pPr>
        <w:spacing w:after="0" w:line="240" w:lineRule="auto"/>
        <w:ind w:left="426" w:firstLine="283"/>
        <w:rPr>
          <w:rFonts w:ascii="Times New Roman" w:hAnsi="Times New Roman" w:cs="Times New Roman"/>
          <w:color w:val="C00000"/>
          <w:sz w:val="24"/>
          <w:szCs w:val="24"/>
        </w:rPr>
      </w:pPr>
    </w:p>
    <w:p w:rsidR="00C80CB0" w:rsidRPr="00C80CB0" w:rsidRDefault="00C80CB0" w:rsidP="00C80CB0">
      <w:pPr>
        <w:spacing w:after="0" w:line="240" w:lineRule="auto"/>
        <w:ind w:left="426" w:firstLine="283"/>
        <w:rPr>
          <w:rFonts w:ascii="Times New Roman" w:hAnsi="Times New Roman" w:cs="Times New Roman"/>
          <w:color w:val="C00000"/>
          <w:sz w:val="24"/>
          <w:szCs w:val="24"/>
        </w:rPr>
      </w:pPr>
    </w:p>
    <w:p w:rsidR="00C80CB0" w:rsidRPr="00C80CB0" w:rsidRDefault="00C80CB0" w:rsidP="00C80CB0">
      <w:pPr>
        <w:spacing w:after="0" w:line="240" w:lineRule="auto"/>
        <w:ind w:left="426" w:firstLine="283"/>
        <w:rPr>
          <w:rFonts w:ascii="Times New Roman" w:hAnsi="Times New Roman" w:cs="Times New Roman"/>
          <w:color w:val="C00000"/>
          <w:sz w:val="24"/>
          <w:szCs w:val="24"/>
        </w:rPr>
      </w:pPr>
    </w:p>
    <w:p w:rsidR="00C80CB0" w:rsidRPr="00C80CB0" w:rsidRDefault="00C80CB0" w:rsidP="00C80CB0">
      <w:pPr>
        <w:spacing w:after="0" w:line="240" w:lineRule="auto"/>
        <w:ind w:left="426" w:firstLine="283"/>
        <w:rPr>
          <w:rFonts w:ascii="Times New Roman" w:hAnsi="Times New Roman" w:cs="Times New Roman"/>
          <w:color w:val="C00000"/>
          <w:sz w:val="24"/>
          <w:szCs w:val="24"/>
        </w:rPr>
      </w:pPr>
    </w:p>
    <w:p w:rsidR="00C80CB0" w:rsidRPr="00C80CB0" w:rsidRDefault="00C80CB0" w:rsidP="00C80CB0">
      <w:pPr>
        <w:spacing w:after="0" w:line="240" w:lineRule="auto"/>
        <w:ind w:left="426" w:firstLine="283"/>
        <w:rPr>
          <w:rFonts w:ascii="Times New Roman" w:hAnsi="Times New Roman" w:cs="Times New Roman"/>
          <w:color w:val="C00000"/>
          <w:sz w:val="24"/>
          <w:szCs w:val="24"/>
        </w:rPr>
      </w:pPr>
    </w:p>
    <w:p w:rsidR="00C80CB0" w:rsidRPr="00C80CB0" w:rsidRDefault="00C80CB0" w:rsidP="00C80CB0">
      <w:pPr>
        <w:spacing w:after="0" w:line="240" w:lineRule="auto"/>
        <w:ind w:left="426" w:firstLine="283"/>
        <w:rPr>
          <w:rFonts w:ascii="Times New Roman" w:hAnsi="Times New Roman" w:cs="Times New Roman"/>
          <w:color w:val="C00000"/>
          <w:sz w:val="24"/>
          <w:szCs w:val="24"/>
        </w:rPr>
      </w:pPr>
    </w:p>
    <w:p w:rsidR="00C80CB0" w:rsidRPr="00C80CB0" w:rsidRDefault="00C80CB0" w:rsidP="00C80CB0">
      <w:pPr>
        <w:spacing w:after="0" w:line="240" w:lineRule="auto"/>
        <w:ind w:left="426" w:firstLine="283"/>
        <w:rPr>
          <w:rFonts w:ascii="Times New Roman" w:hAnsi="Times New Roman" w:cs="Times New Roman"/>
          <w:color w:val="C00000"/>
          <w:sz w:val="24"/>
          <w:szCs w:val="24"/>
        </w:rPr>
      </w:pPr>
    </w:p>
    <w:p w:rsidR="00C80CB0" w:rsidRPr="00C80CB0" w:rsidRDefault="00C80CB0" w:rsidP="00C80CB0">
      <w:pPr>
        <w:spacing w:after="0" w:line="240" w:lineRule="auto"/>
        <w:ind w:left="426" w:firstLine="283"/>
        <w:rPr>
          <w:rFonts w:ascii="Times New Roman" w:hAnsi="Times New Roman" w:cs="Times New Roman"/>
          <w:color w:val="C00000"/>
          <w:sz w:val="24"/>
          <w:szCs w:val="24"/>
        </w:rPr>
      </w:pPr>
    </w:p>
    <w:p w:rsidR="00C80CB0" w:rsidRPr="00C80CB0" w:rsidRDefault="00C80CB0" w:rsidP="00C80CB0">
      <w:pPr>
        <w:spacing w:after="0" w:line="240" w:lineRule="auto"/>
        <w:ind w:left="426" w:firstLine="283"/>
        <w:rPr>
          <w:rFonts w:ascii="Times New Roman" w:hAnsi="Times New Roman" w:cs="Times New Roman"/>
          <w:color w:val="C00000"/>
          <w:sz w:val="24"/>
          <w:szCs w:val="24"/>
        </w:rPr>
      </w:pPr>
    </w:p>
    <w:p w:rsidR="00C80CB0" w:rsidRPr="00C80CB0" w:rsidRDefault="00C80CB0" w:rsidP="00C80CB0">
      <w:pPr>
        <w:spacing w:after="0" w:line="240" w:lineRule="auto"/>
        <w:ind w:left="426" w:firstLine="283"/>
        <w:rPr>
          <w:rFonts w:ascii="Times New Roman" w:hAnsi="Times New Roman" w:cs="Times New Roman"/>
          <w:color w:val="C00000"/>
          <w:sz w:val="24"/>
          <w:szCs w:val="24"/>
        </w:rPr>
      </w:pPr>
    </w:p>
    <w:p w:rsidR="00C80CB0" w:rsidRPr="00C80CB0" w:rsidRDefault="00C80CB0" w:rsidP="00C80CB0">
      <w:pPr>
        <w:spacing w:after="0" w:line="240" w:lineRule="auto"/>
        <w:ind w:left="426" w:firstLine="283"/>
        <w:rPr>
          <w:rFonts w:ascii="Times New Roman" w:hAnsi="Times New Roman" w:cs="Times New Roman"/>
          <w:color w:val="C00000"/>
          <w:sz w:val="24"/>
          <w:szCs w:val="24"/>
        </w:rPr>
      </w:pPr>
    </w:p>
    <w:p w:rsidR="00C80CB0" w:rsidRPr="00C80CB0" w:rsidRDefault="00C80CB0" w:rsidP="00C80CB0">
      <w:pPr>
        <w:spacing w:after="0" w:line="240" w:lineRule="auto"/>
        <w:ind w:left="426" w:firstLine="283"/>
        <w:rPr>
          <w:rFonts w:ascii="Times New Roman" w:hAnsi="Times New Roman" w:cs="Times New Roman"/>
          <w:color w:val="C00000"/>
          <w:sz w:val="24"/>
          <w:szCs w:val="24"/>
        </w:rPr>
      </w:pPr>
    </w:p>
    <w:p w:rsidR="00C80CB0" w:rsidRPr="00C80CB0" w:rsidRDefault="00C80CB0" w:rsidP="00C80CB0">
      <w:pPr>
        <w:spacing w:after="0" w:line="240" w:lineRule="auto"/>
        <w:ind w:left="426" w:firstLine="283"/>
        <w:rPr>
          <w:rFonts w:ascii="Times New Roman" w:hAnsi="Times New Roman" w:cs="Times New Roman"/>
          <w:color w:val="C00000"/>
          <w:sz w:val="24"/>
          <w:szCs w:val="24"/>
        </w:rPr>
      </w:pPr>
    </w:p>
    <w:p w:rsidR="00C80CB0" w:rsidRPr="00C80CB0" w:rsidRDefault="00C80CB0" w:rsidP="00C80CB0">
      <w:pPr>
        <w:spacing w:after="0" w:line="240" w:lineRule="auto"/>
        <w:ind w:left="426" w:firstLine="283"/>
        <w:rPr>
          <w:rFonts w:ascii="Times New Roman" w:hAnsi="Times New Roman" w:cs="Times New Roman"/>
          <w:color w:val="C00000"/>
          <w:sz w:val="24"/>
          <w:szCs w:val="24"/>
        </w:rPr>
      </w:pPr>
    </w:p>
    <w:p w:rsidR="00C80CB0" w:rsidRDefault="00C80CB0" w:rsidP="00C80CB0">
      <w:pPr>
        <w:ind w:left="426" w:firstLine="283"/>
        <w:rPr>
          <w:color w:val="C00000"/>
        </w:rPr>
      </w:pPr>
    </w:p>
    <w:p w:rsidR="00C80CB0" w:rsidRDefault="00C80CB0" w:rsidP="00C80CB0">
      <w:pPr>
        <w:ind w:left="426" w:firstLine="283"/>
        <w:rPr>
          <w:color w:val="C00000"/>
        </w:rPr>
      </w:pPr>
    </w:p>
    <w:p w:rsidR="00C80CB0" w:rsidRDefault="00C80CB0" w:rsidP="00C80CB0">
      <w:pPr>
        <w:ind w:left="426" w:firstLine="283"/>
        <w:rPr>
          <w:color w:val="C00000"/>
        </w:rPr>
      </w:pPr>
    </w:p>
    <w:p w:rsidR="00C80CB0" w:rsidRPr="00C80CB0" w:rsidRDefault="006F2B40" w:rsidP="00C80C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80CB0" w:rsidRPr="00C80CB0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257CD">
        <w:rPr>
          <w:rFonts w:ascii="Times New Roman" w:hAnsi="Times New Roman" w:cs="Times New Roman"/>
          <w:sz w:val="24"/>
          <w:szCs w:val="24"/>
        </w:rPr>
        <w:t>4</w:t>
      </w:r>
    </w:p>
    <w:p w:rsidR="00C80CB0" w:rsidRPr="00C80CB0" w:rsidRDefault="00C80CB0" w:rsidP="00C80CB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80CB0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C80CB0" w:rsidRPr="00C80CB0" w:rsidRDefault="00C80CB0" w:rsidP="00C80CB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80CB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C80CB0" w:rsidRPr="00C80CB0" w:rsidRDefault="00C80CB0" w:rsidP="00C80CB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80CB0">
        <w:rPr>
          <w:rFonts w:ascii="Times New Roman" w:hAnsi="Times New Roman" w:cs="Times New Roman"/>
          <w:bCs/>
          <w:sz w:val="24"/>
          <w:szCs w:val="24"/>
        </w:rPr>
        <w:t>Куйтунский район</w:t>
      </w:r>
    </w:p>
    <w:p w:rsidR="00C80CB0" w:rsidRPr="00C80CB0" w:rsidRDefault="00C80CB0" w:rsidP="00C80C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bCs/>
          <w:sz w:val="24"/>
          <w:szCs w:val="24"/>
        </w:rPr>
        <w:t xml:space="preserve">     «</w:t>
      </w:r>
      <w:r w:rsidR="008C629E">
        <w:rPr>
          <w:rFonts w:ascii="Times New Roman" w:hAnsi="Times New Roman" w:cs="Times New Roman"/>
          <w:bCs/>
          <w:sz w:val="24"/>
          <w:szCs w:val="24"/>
        </w:rPr>
        <w:t>30</w:t>
      </w:r>
      <w:r w:rsidRPr="00C80CB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C629E"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C80CB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C80CB0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8C629E">
        <w:rPr>
          <w:rFonts w:ascii="Times New Roman" w:hAnsi="Times New Roman" w:cs="Times New Roman"/>
          <w:bCs/>
          <w:sz w:val="24"/>
          <w:szCs w:val="24"/>
        </w:rPr>
        <w:t>903-п</w:t>
      </w:r>
    </w:p>
    <w:p w:rsidR="00C80CB0" w:rsidRPr="00C80CB0" w:rsidRDefault="00C80CB0" w:rsidP="00C80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</w:p>
    <w:p w:rsidR="00C80CB0" w:rsidRPr="00C80CB0" w:rsidRDefault="00C80CB0" w:rsidP="00C80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по оценке выполнения показателей     эффективности деятельности руководителями муниципальных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C8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CB0">
        <w:rPr>
          <w:rFonts w:ascii="Times New Roman" w:hAnsi="Times New Roman" w:cs="Times New Roman"/>
          <w:sz w:val="24"/>
          <w:szCs w:val="24"/>
        </w:rPr>
        <w:t>Куйтунск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C80CB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C80CB0" w:rsidRPr="00C80CB0" w:rsidRDefault="00C80CB0" w:rsidP="00C80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37" w:type="dxa"/>
        <w:tblLook w:val="04A0" w:firstRow="1" w:lastRow="0" w:firstColumn="1" w:lastColumn="0" w:noHBand="0" w:noVBand="1"/>
      </w:tblPr>
      <w:tblGrid>
        <w:gridCol w:w="5613"/>
        <w:gridCol w:w="4124"/>
      </w:tblGrid>
      <w:tr w:rsidR="00C80CB0" w:rsidRPr="00C80CB0" w:rsidTr="00346D5E">
        <w:trPr>
          <w:trHeight w:val="1519"/>
        </w:trPr>
        <w:tc>
          <w:tcPr>
            <w:tcW w:w="5613" w:type="dxa"/>
            <w:shd w:val="clear" w:color="auto" w:fill="auto"/>
          </w:tcPr>
          <w:p w:rsidR="00C80CB0" w:rsidRPr="00C80CB0" w:rsidRDefault="00C80CB0" w:rsidP="00C8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CB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C80CB0" w:rsidRPr="00C80CB0" w:rsidRDefault="00C80CB0" w:rsidP="00C8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B0" w:rsidRPr="00C80CB0" w:rsidRDefault="00346D5E" w:rsidP="00346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по социальным вопросам  </w:t>
            </w:r>
            <w:r w:rsidR="00C80CB0" w:rsidRPr="00C80CB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Куйтунский район</w:t>
            </w:r>
            <w:r w:rsidR="00D23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C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124" w:type="dxa"/>
            <w:shd w:val="clear" w:color="auto" w:fill="auto"/>
          </w:tcPr>
          <w:p w:rsidR="00C80CB0" w:rsidRPr="00C80CB0" w:rsidRDefault="00C80CB0" w:rsidP="00C8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B0" w:rsidRPr="00C80CB0" w:rsidRDefault="00C80CB0" w:rsidP="00C8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B0" w:rsidRPr="00C80CB0" w:rsidRDefault="00C80CB0" w:rsidP="00C8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B0" w:rsidRPr="00C80CB0" w:rsidRDefault="00C80CB0" w:rsidP="00C8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B0" w:rsidRPr="00C80CB0" w:rsidRDefault="00D23C7B" w:rsidP="00346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D5E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Оксана </w:t>
            </w:r>
            <w:proofErr w:type="spellStart"/>
            <w:r w:rsidR="00346D5E">
              <w:rPr>
                <w:rFonts w:ascii="Times New Roman" w:hAnsi="Times New Roman" w:cs="Times New Roman"/>
                <w:sz w:val="24"/>
                <w:szCs w:val="24"/>
              </w:rPr>
              <w:t>Эдурадовна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0CB0" w:rsidRPr="00C80CB0" w:rsidTr="00346D5E">
        <w:trPr>
          <w:trHeight w:val="2113"/>
        </w:trPr>
        <w:tc>
          <w:tcPr>
            <w:tcW w:w="5613" w:type="dxa"/>
            <w:shd w:val="clear" w:color="auto" w:fill="auto"/>
          </w:tcPr>
          <w:p w:rsidR="00C80CB0" w:rsidRPr="00C80CB0" w:rsidRDefault="00C80CB0" w:rsidP="00C8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B0" w:rsidRPr="00C80CB0" w:rsidRDefault="00C80CB0" w:rsidP="00C8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CB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  <w:p w:rsidR="00C80CB0" w:rsidRPr="00C80CB0" w:rsidRDefault="00C80CB0" w:rsidP="00C8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B0" w:rsidRDefault="00D23C7B" w:rsidP="00D2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начальника, </w:t>
            </w:r>
            <w:r w:rsidR="00C80CB0" w:rsidRPr="00C8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общего и дополнительного образования </w:t>
            </w:r>
          </w:p>
          <w:p w:rsidR="00D23C7B" w:rsidRPr="00C80CB0" w:rsidRDefault="00D23C7B" w:rsidP="00D23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C80CB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Куйтунский район</w:t>
            </w:r>
          </w:p>
        </w:tc>
        <w:tc>
          <w:tcPr>
            <w:tcW w:w="4124" w:type="dxa"/>
            <w:shd w:val="clear" w:color="auto" w:fill="auto"/>
          </w:tcPr>
          <w:p w:rsidR="00C80CB0" w:rsidRPr="00C80CB0" w:rsidRDefault="00C80CB0" w:rsidP="00C8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B0" w:rsidRPr="00C80CB0" w:rsidRDefault="00C80CB0" w:rsidP="00C8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B0" w:rsidRPr="00C80CB0" w:rsidRDefault="00C80CB0" w:rsidP="00C8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B0" w:rsidRPr="00C80CB0" w:rsidRDefault="00C80CB0" w:rsidP="00C8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B0" w:rsidRPr="00C80CB0" w:rsidRDefault="00C80CB0" w:rsidP="00C8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B0" w:rsidRPr="00C80CB0" w:rsidRDefault="00C45FB7" w:rsidP="00346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6D5E">
              <w:rPr>
                <w:rFonts w:ascii="Times New Roman" w:hAnsi="Times New Roman" w:cs="Times New Roman"/>
                <w:sz w:val="24"/>
                <w:szCs w:val="24"/>
              </w:rPr>
              <w:t>Остроухова Татьяна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0CB0" w:rsidRPr="00C80CB0" w:rsidTr="00525E51">
        <w:trPr>
          <w:trHeight w:val="1535"/>
        </w:trPr>
        <w:tc>
          <w:tcPr>
            <w:tcW w:w="5613" w:type="dxa"/>
            <w:shd w:val="clear" w:color="auto" w:fill="auto"/>
          </w:tcPr>
          <w:p w:rsidR="00C80CB0" w:rsidRPr="00C80CB0" w:rsidRDefault="00C80CB0" w:rsidP="00C8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B0" w:rsidRPr="00C80CB0" w:rsidRDefault="00C80CB0" w:rsidP="00C8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CB0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C80CB0" w:rsidRPr="00C80CB0" w:rsidRDefault="00C80CB0" w:rsidP="00C8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B0" w:rsidRPr="00C80CB0" w:rsidRDefault="00346D5E" w:rsidP="00525E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бухгалтера централизованной бухгалтерии МКУ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МиФСОУ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КР»</w:t>
            </w:r>
          </w:p>
        </w:tc>
        <w:tc>
          <w:tcPr>
            <w:tcW w:w="4124" w:type="dxa"/>
            <w:shd w:val="clear" w:color="auto" w:fill="auto"/>
          </w:tcPr>
          <w:p w:rsidR="00C80CB0" w:rsidRPr="00C80CB0" w:rsidRDefault="00C80CB0" w:rsidP="00C8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B0" w:rsidRPr="00C80CB0" w:rsidRDefault="00C80CB0" w:rsidP="00C8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B0" w:rsidRPr="00C80CB0" w:rsidRDefault="00C80CB0" w:rsidP="00C8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B0" w:rsidRDefault="00525E51" w:rsidP="00525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Данилова Елена Ивановна</w:t>
            </w:r>
            <w:r w:rsidR="00CE6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E51" w:rsidRPr="00C80CB0" w:rsidRDefault="00525E51" w:rsidP="00525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B0" w:rsidRPr="00C80CB0" w:rsidTr="00346D5E">
        <w:trPr>
          <w:trHeight w:val="1833"/>
        </w:trPr>
        <w:tc>
          <w:tcPr>
            <w:tcW w:w="5613" w:type="dxa"/>
            <w:shd w:val="clear" w:color="auto" w:fill="auto"/>
          </w:tcPr>
          <w:p w:rsidR="00C80CB0" w:rsidRDefault="00C80CB0" w:rsidP="00C8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CB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346D5E" w:rsidRDefault="00346D5E" w:rsidP="00C8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5E" w:rsidRDefault="00346D5E" w:rsidP="00C8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  <w:p w:rsidR="00346D5E" w:rsidRDefault="00346D5E" w:rsidP="00C8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346D5E" w:rsidRPr="00C80CB0" w:rsidRDefault="00346D5E" w:rsidP="00C8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Куйтунский район                                             </w:t>
            </w:r>
          </w:p>
          <w:p w:rsidR="00C80CB0" w:rsidRPr="00C80CB0" w:rsidRDefault="00346D5E" w:rsidP="00C8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shd w:val="clear" w:color="auto" w:fill="auto"/>
          </w:tcPr>
          <w:p w:rsidR="00C80CB0" w:rsidRPr="00C80CB0" w:rsidRDefault="00C80CB0" w:rsidP="00C8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B0" w:rsidRPr="00C80CB0" w:rsidRDefault="00C80CB0" w:rsidP="00C8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B0" w:rsidRDefault="00CE66D3" w:rsidP="00C8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D5E" w:rsidRPr="00C80CB0" w:rsidRDefault="00346D5E" w:rsidP="00C8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</w:tr>
      <w:tr w:rsidR="00C80CB0" w:rsidRPr="00C80CB0" w:rsidTr="00346D5E">
        <w:trPr>
          <w:trHeight w:val="594"/>
        </w:trPr>
        <w:tc>
          <w:tcPr>
            <w:tcW w:w="5613" w:type="dxa"/>
            <w:shd w:val="clear" w:color="auto" w:fill="auto"/>
          </w:tcPr>
          <w:p w:rsidR="00C80CB0" w:rsidRPr="00C80CB0" w:rsidRDefault="00CE66D3" w:rsidP="00CE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централизованной бухгалтерии МКУ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МиФСОУ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КР»</w:t>
            </w:r>
          </w:p>
        </w:tc>
        <w:tc>
          <w:tcPr>
            <w:tcW w:w="4124" w:type="dxa"/>
            <w:shd w:val="clear" w:color="auto" w:fill="auto"/>
          </w:tcPr>
          <w:p w:rsidR="00C80CB0" w:rsidRPr="00C80CB0" w:rsidRDefault="00C80CB0" w:rsidP="00C8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B0" w:rsidRPr="00C80CB0" w:rsidRDefault="00C45FB7" w:rsidP="00C8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E66D3">
              <w:rPr>
                <w:rFonts w:ascii="Times New Roman" w:hAnsi="Times New Roman" w:cs="Times New Roman"/>
                <w:sz w:val="24"/>
                <w:szCs w:val="24"/>
              </w:rPr>
              <w:t xml:space="preserve">Лысенко Екатерина </w:t>
            </w:r>
            <w:proofErr w:type="spellStart"/>
            <w:r w:rsidR="00CE66D3">
              <w:rPr>
                <w:rFonts w:ascii="Times New Roman" w:hAnsi="Times New Roman" w:cs="Times New Roman"/>
                <w:sz w:val="24"/>
                <w:szCs w:val="24"/>
              </w:rPr>
              <w:t>Назаровна</w:t>
            </w:r>
            <w:proofErr w:type="spellEnd"/>
          </w:p>
        </w:tc>
      </w:tr>
      <w:tr w:rsidR="00C80CB0" w:rsidRPr="00C80CB0" w:rsidTr="00346D5E">
        <w:trPr>
          <w:trHeight w:val="1487"/>
        </w:trPr>
        <w:tc>
          <w:tcPr>
            <w:tcW w:w="5613" w:type="dxa"/>
            <w:shd w:val="clear" w:color="auto" w:fill="auto"/>
          </w:tcPr>
          <w:p w:rsidR="00C80CB0" w:rsidRPr="00C80CB0" w:rsidRDefault="00C80CB0" w:rsidP="00C8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DF" w:rsidRDefault="00C80CB0" w:rsidP="00CE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C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CE66D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информационно-методического отдела </w:t>
            </w:r>
            <w:r w:rsidRPr="00C8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6D3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</w:t>
            </w:r>
            <w:proofErr w:type="spellStart"/>
            <w:r w:rsidR="00CE66D3">
              <w:rPr>
                <w:rFonts w:ascii="Times New Roman" w:hAnsi="Times New Roman" w:cs="Times New Roman"/>
                <w:sz w:val="24"/>
                <w:szCs w:val="24"/>
              </w:rPr>
              <w:t>МиФСОУ</w:t>
            </w:r>
            <w:proofErr w:type="spellEnd"/>
            <w:r w:rsidR="00CE66D3">
              <w:rPr>
                <w:rFonts w:ascii="Times New Roman" w:hAnsi="Times New Roman" w:cs="Times New Roman"/>
                <w:sz w:val="24"/>
                <w:szCs w:val="24"/>
              </w:rPr>
              <w:t xml:space="preserve"> КР»</w:t>
            </w:r>
          </w:p>
          <w:p w:rsidR="00C80CB0" w:rsidRPr="00095ADF" w:rsidRDefault="00C80CB0" w:rsidP="0009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shd w:val="clear" w:color="auto" w:fill="auto"/>
          </w:tcPr>
          <w:p w:rsidR="00C80CB0" w:rsidRPr="00C80CB0" w:rsidRDefault="00C80CB0" w:rsidP="00C8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B0" w:rsidRPr="00C80CB0" w:rsidRDefault="00C80CB0" w:rsidP="00C8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B0" w:rsidRPr="00C80CB0" w:rsidRDefault="00C45FB7" w:rsidP="006F2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E66D3">
              <w:rPr>
                <w:rFonts w:ascii="Times New Roman" w:hAnsi="Times New Roman" w:cs="Times New Roman"/>
                <w:sz w:val="24"/>
                <w:szCs w:val="24"/>
              </w:rPr>
              <w:t>Кузнецова Оксана Николаевна</w:t>
            </w:r>
          </w:p>
        </w:tc>
      </w:tr>
      <w:tr w:rsidR="00C80CB0" w:rsidRPr="00C80CB0" w:rsidTr="00346D5E">
        <w:trPr>
          <w:trHeight w:val="968"/>
        </w:trPr>
        <w:tc>
          <w:tcPr>
            <w:tcW w:w="5613" w:type="dxa"/>
            <w:shd w:val="clear" w:color="auto" w:fill="auto"/>
          </w:tcPr>
          <w:p w:rsidR="00CE66D3" w:rsidRPr="00095ADF" w:rsidRDefault="00CE66D3" w:rsidP="00C8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D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юрисконсульт МКУ </w:t>
            </w:r>
          </w:p>
          <w:p w:rsidR="00D362AB" w:rsidRDefault="00CE66D3" w:rsidP="00C8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DF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proofErr w:type="spellStart"/>
            <w:r w:rsidRPr="00095ADF">
              <w:rPr>
                <w:rFonts w:ascii="Times New Roman" w:hAnsi="Times New Roman" w:cs="Times New Roman"/>
                <w:sz w:val="24"/>
                <w:szCs w:val="24"/>
              </w:rPr>
              <w:t>МиФСОУ</w:t>
            </w:r>
            <w:proofErr w:type="spellEnd"/>
            <w:r w:rsidRPr="00095ADF">
              <w:rPr>
                <w:rFonts w:ascii="Times New Roman" w:hAnsi="Times New Roman" w:cs="Times New Roman"/>
                <w:sz w:val="24"/>
                <w:szCs w:val="24"/>
              </w:rPr>
              <w:t xml:space="preserve"> КР»</w:t>
            </w:r>
            <w:r w:rsidR="00C80CB0" w:rsidRPr="00095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CB0" w:rsidRPr="00095ADF" w:rsidRDefault="00C80CB0" w:rsidP="00346D5E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shd w:val="clear" w:color="auto" w:fill="auto"/>
          </w:tcPr>
          <w:p w:rsidR="00346D5E" w:rsidRPr="00095ADF" w:rsidRDefault="00C45FB7" w:rsidP="00346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CE66D3" w:rsidRPr="00095ADF">
              <w:rPr>
                <w:rFonts w:ascii="Times New Roman" w:hAnsi="Times New Roman" w:cs="Times New Roman"/>
                <w:sz w:val="24"/>
                <w:szCs w:val="24"/>
              </w:rPr>
              <w:t>Пытко</w:t>
            </w:r>
            <w:proofErr w:type="spellEnd"/>
            <w:r w:rsidR="00CE66D3" w:rsidRPr="00095AD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</w:tbl>
    <w:p w:rsidR="00C80CB0" w:rsidRDefault="00346D5E" w:rsidP="00C80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по воспитательной </w:t>
      </w:r>
    </w:p>
    <w:p w:rsidR="00346D5E" w:rsidRDefault="00525E51" w:rsidP="00C80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46D5E">
        <w:rPr>
          <w:rFonts w:ascii="Times New Roman" w:hAnsi="Times New Roman" w:cs="Times New Roman"/>
          <w:sz w:val="24"/>
          <w:szCs w:val="24"/>
        </w:rPr>
        <w:t>аботе Управления образования</w:t>
      </w:r>
    </w:p>
    <w:p w:rsidR="00346D5E" w:rsidRDefault="00525E51" w:rsidP="00C80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46D5E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</w:p>
    <w:p w:rsidR="006977E0" w:rsidRPr="00C80CB0" w:rsidRDefault="00346D5E" w:rsidP="0052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</w:p>
    <w:p w:rsidR="00467061" w:rsidRPr="00C80CB0" w:rsidRDefault="00467061" w:rsidP="00C80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7061" w:rsidRPr="00C80CB0" w:rsidSect="001C40F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">
    <w:nsid w:val="34DB6311"/>
    <w:multiLevelType w:val="hybridMultilevel"/>
    <w:tmpl w:val="7C74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D2CD4"/>
    <w:multiLevelType w:val="hybridMultilevel"/>
    <w:tmpl w:val="9DFC5B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9E4"/>
    <w:rsid w:val="000257CD"/>
    <w:rsid w:val="00044C8A"/>
    <w:rsid w:val="00095ADF"/>
    <w:rsid w:val="001C40FB"/>
    <w:rsid w:val="001D49C1"/>
    <w:rsid w:val="00243A36"/>
    <w:rsid w:val="00346D5E"/>
    <w:rsid w:val="00373ACB"/>
    <w:rsid w:val="003A4CFC"/>
    <w:rsid w:val="00400045"/>
    <w:rsid w:val="00411D73"/>
    <w:rsid w:val="004252FB"/>
    <w:rsid w:val="004516F2"/>
    <w:rsid w:val="00467061"/>
    <w:rsid w:val="00486BA7"/>
    <w:rsid w:val="004A31C0"/>
    <w:rsid w:val="00525E51"/>
    <w:rsid w:val="005901B4"/>
    <w:rsid w:val="005C3F54"/>
    <w:rsid w:val="00612687"/>
    <w:rsid w:val="006902D4"/>
    <w:rsid w:val="006977E0"/>
    <w:rsid w:val="006B010E"/>
    <w:rsid w:val="006F2B40"/>
    <w:rsid w:val="006F62B6"/>
    <w:rsid w:val="00761298"/>
    <w:rsid w:val="007A39E4"/>
    <w:rsid w:val="0080418F"/>
    <w:rsid w:val="008423BD"/>
    <w:rsid w:val="00855D48"/>
    <w:rsid w:val="00891922"/>
    <w:rsid w:val="008C629E"/>
    <w:rsid w:val="008D6D84"/>
    <w:rsid w:val="008F6DE3"/>
    <w:rsid w:val="00935337"/>
    <w:rsid w:val="00A52411"/>
    <w:rsid w:val="00A563FA"/>
    <w:rsid w:val="00A65B39"/>
    <w:rsid w:val="00A65E3F"/>
    <w:rsid w:val="00AB31DA"/>
    <w:rsid w:val="00B02694"/>
    <w:rsid w:val="00B2549E"/>
    <w:rsid w:val="00B74140"/>
    <w:rsid w:val="00C45FB7"/>
    <w:rsid w:val="00C80CB0"/>
    <w:rsid w:val="00C8715F"/>
    <w:rsid w:val="00CE39E9"/>
    <w:rsid w:val="00CE66D3"/>
    <w:rsid w:val="00D23C7B"/>
    <w:rsid w:val="00D26308"/>
    <w:rsid w:val="00D362AB"/>
    <w:rsid w:val="00DD6FCE"/>
    <w:rsid w:val="00E007A2"/>
    <w:rsid w:val="00E84DF8"/>
    <w:rsid w:val="00E87360"/>
    <w:rsid w:val="00E9061F"/>
    <w:rsid w:val="00EB4CC9"/>
    <w:rsid w:val="00EF7766"/>
    <w:rsid w:val="00F10277"/>
    <w:rsid w:val="00F8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CBA4E-556A-4983-9024-BB0A7A46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77"/>
  </w:style>
  <w:style w:type="paragraph" w:styleId="1">
    <w:name w:val="heading 1"/>
    <w:basedOn w:val="a"/>
    <w:next w:val="a"/>
    <w:link w:val="10"/>
    <w:uiPriority w:val="99"/>
    <w:qFormat/>
    <w:rsid w:val="00D263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9E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6977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977E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6977E0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</w:rPr>
  </w:style>
  <w:style w:type="paragraph" w:styleId="a7">
    <w:name w:val="List Paragraph"/>
    <w:basedOn w:val="a"/>
    <w:link w:val="a8"/>
    <w:uiPriority w:val="34"/>
    <w:qFormat/>
    <w:rsid w:val="00CE66D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2630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891922"/>
    <w:rPr>
      <w:rFonts w:eastAsiaTheme="minorHAnsi"/>
      <w:lang w:eastAsia="en-US"/>
    </w:rPr>
  </w:style>
  <w:style w:type="paragraph" w:customStyle="1" w:styleId="c3">
    <w:name w:val="c3"/>
    <w:basedOn w:val="a"/>
    <w:rsid w:val="008C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629E"/>
  </w:style>
  <w:style w:type="character" w:customStyle="1" w:styleId="c12">
    <w:name w:val="c12"/>
    <w:basedOn w:val="a0"/>
    <w:rsid w:val="008C629E"/>
  </w:style>
  <w:style w:type="character" w:customStyle="1" w:styleId="c13">
    <w:name w:val="c13"/>
    <w:basedOn w:val="a0"/>
    <w:rsid w:val="008C629E"/>
  </w:style>
  <w:style w:type="character" w:customStyle="1" w:styleId="c15">
    <w:name w:val="c15"/>
    <w:basedOn w:val="a0"/>
    <w:rsid w:val="008C629E"/>
  </w:style>
  <w:style w:type="character" w:customStyle="1" w:styleId="c22">
    <w:name w:val="c22"/>
    <w:basedOn w:val="a0"/>
    <w:rsid w:val="008C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5317E-FBBE-43E3-AF96-61FC2263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3951</Words>
  <Characters>22526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2019-11-13T07:52:00Z</cp:lastPrinted>
  <dcterms:created xsi:type="dcterms:W3CDTF">2015-01-15T04:07:00Z</dcterms:created>
  <dcterms:modified xsi:type="dcterms:W3CDTF">2019-11-19T07:34:00Z</dcterms:modified>
</cp:coreProperties>
</file>